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2693"/>
        <w:gridCol w:w="2658"/>
      </w:tblGrid>
      <w:tr w:rsidR="00FE535B" w:rsidRPr="00FE535B" w:rsidTr="00473BC5">
        <w:trPr>
          <w:trHeight w:val="1417"/>
        </w:trPr>
        <w:tc>
          <w:tcPr>
            <w:tcW w:w="9570" w:type="dxa"/>
            <w:gridSpan w:val="3"/>
          </w:tcPr>
          <w:p w:rsidR="00FE535B" w:rsidRPr="00FE535B" w:rsidRDefault="00FE535B" w:rsidP="00FE535B">
            <w:pPr>
              <w:spacing w:after="0" w:line="15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E535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A361147" wp14:editId="0741C443">
                  <wp:simplePos x="0" y="0"/>
                  <wp:positionH relativeFrom="column">
                    <wp:posOffset>2711450</wp:posOffset>
                  </wp:positionH>
                  <wp:positionV relativeFrom="paragraph">
                    <wp:posOffset>3810</wp:posOffset>
                  </wp:positionV>
                  <wp:extent cx="521970" cy="869315"/>
                  <wp:effectExtent l="19050" t="0" r="0" b="0"/>
                  <wp:wrapNone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970" cy="869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E535B" w:rsidRPr="00FE535B" w:rsidTr="00473BC5">
        <w:trPr>
          <w:trHeight w:val="1317"/>
        </w:trPr>
        <w:tc>
          <w:tcPr>
            <w:tcW w:w="9570" w:type="dxa"/>
            <w:gridSpan w:val="3"/>
          </w:tcPr>
          <w:p w:rsidR="00FE535B" w:rsidRPr="00FE535B" w:rsidRDefault="00FE535B" w:rsidP="00FE535B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53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ГОРОДА ТОМСКА</w:t>
            </w:r>
          </w:p>
          <w:p w:rsidR="00FE535B" w:rsidRPr="00FE535B" w:rsidRDefault="00FE535B" w:rsidP="00FE535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ru-RU"/>
              </w:rPr>
            </w:pPr>
            <w:r w:rsidRPr="00FE535B"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ru-RU"/>
              </w:rPr>
              <w:t>ДЕПАРТАМЕНТ ОБРАЗОВАНИЯ</w:t>
            </w:r>
          </w:p>
          <w:p w:rsidR="00FE535B" w:rsidRPr="00FE535B" w:rsidRDefault="00FE535B" w:rsidP="00FE535B">
            <w:pPr>
              <w:keepNext/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</w:pPr>
            <w:r w:rsidRPr="00FE535B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  <w:t>РАСПОРЯЖЕНИЕ</w:t>
            </w:r>
          </w:p>
        </w:tc>
      </w:tr>
      <w:tr w:rsidR="00FE535B" w:rsidRPr="00FE535B" w:rsidTr="00473BC5">
        <w:tblPrEx>
          <w:tblLook w:val="00A0" w:firstRow="1" w:lastRow="0" w:firstColumn="1" w:lastColumn="0" w:noHBand="0" w:noVBand="0"/>
        </w:tblPrEx>
        <w:trPr>
          <w:cantSplit/>
          <w:trHeight w:hRule="exact" w:val="359"/>
        </w:trPr>
        <w:tc>
          <w:tcPr>
            <w:tcW w:w="4219" w:type="dxa"/>
            <w:vAlign w:val="bottom"/>
          </w:tcPr>
          <w:p w:rsidR="00FE535B" w:rsidRPr="0022086F" w:rsidRDefault="00FE535B" w:rsidP="00DF7824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53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2208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 </w:t>
            </w:r>
          </w:p>
        </w:tc>
        <w:tc>
          <w:tcPr>
            <w:tcW w:w="2693" w:type="dxa"/>
            <w:vAlign w:val="bottom"/>
          </w:tcPr>
          <w:p w:rsidR="00FE535B" w:rsidRPr="0022086F" w:rsidRDefault="00FE535B" w:rsidP="00FE535B">
            <w:pPr>
              <w:keepNext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2658" w:type="dxa"/>
            <w:vAlign w:val="bottom"/>
          </w:tcPr>
          <w:p w:rsidR="00FE535B" w:rsidRPr="0022086F" w:rsidRDefault="00FE535B" w:rsidP="00DF782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08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</w:p>
        </w:tc>
      </w:tr>
      <w:tr w:rsidR="00FE535B" w:rsidRPr="00FE535B" w:rsidTr="00FE535B">
        <w:tblPrEx>
          <w:tblLook w:val="00A0" w:firstRow="1" w:lastRow="0" w:firstColumn="1" w:lastColumn="0" w:noHBand="0" w:noVBand="0"/>
        </w:tblPrEx>
        <w:trPr>
          <w:cantSplit/>
          <w:trHeight w:hRule="exact" w:val="2146"/>
        </w:trPr>
        <w:tc>
          <w:tcPr>
            <w:tcW w:w="9570" w:type="dxa"/>
            <w:gridSpan w:val="3"/>
            <w:vAlign w:val="bottom"/>
          </w:tcPr>
          <w:p w:rsidR="00FE535B" w:rsidRDefault="00FE535B" w:rsidP="00FE535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3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проведении мониторинга размещения</w:t>
            </w:r>
          </w:p>
          <w:p w:rsidR="00FE535B" w:rsidRDefault="00FE535B" w:rsidP="00FE535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информации на официальных сайтах </w:t>
            </w:r>
          </w:p>
          <w:p w:rsidR="00FE535B" w:rsidRDefault="00FE535B" w:rsidP="00FE535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муниципальных образовательных учреждений</w:t>
            </w:r>
          </w:p>
          <w:p w:rsidR="00FE535B" w:rsidRPr="00FE535B" w:rsidRDefault="00FE535B" w:rsidP="00FE535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E535B" w:rsidRPr="00061BA9" w:rsidRDefault="00FE535B" w:rsidP="007300D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Федерального закона от 29.12.2012 № 273-ФЗ «Об образовании в Российской Федерации», Федерального закона от 27.07.2006 № 149-ФЗ «Об информации, информационных технологиях и о защите информации», Федерального закона от 27.07.2006 № 152-ФЗ «О персональных данных», Постановления Правительства </w:t>
      </w:r>
      <w:r w:rsidRPr="00FE535B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организации», Приказа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Федеральной службы по надзору в сфере образования и науки от 29.05.2014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информации», во исполнение письма Департамента общего образования от 01.07.2016 № 2722/01-08,</w:t>
      </w:r>
      <w:r w:rsidR="007300D4" w:rsidRPr="00730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7300D4">
        <w:rPr>
          <w:rFonts w:ascii="Times New Roman" w:eastAsia="Times New Roman" w:hAnsi="Times New Roman" w:cs="Times New Roman"/>
          <w:sz w:val="23"/>
          <w:szCs w:val="23"/>
          <w:lang w:eastAsia="ru-RU"/>
        </w:rPr>
        <w:t>н</w:t>
      </w:r>
      <w:r w:rsidR="007300D4" w:rsidRPr="007300D4">
        <w:rPr>
          <w:rFonts w:ascii="Times New Roman" w:eastAsia="Times New Roman" w:hAnsi="Times New Roman" w:cs="Times New Roman"/>
          <w:sz w:val="23"/>
          <w:szCs w:val="23"/>
          <w:lang w:eastAsia="ru-RU"/>
        </w:rPr>
        <w:t>а основании приказа Федеральной службы по надзору в сфере образования и науки от 02.02.2016 г. № 134 «О внесении изменений</w:t>
      </w:r>
      <w:proofErr w:type="gramEnd"/>
      <w:r w:rsidR="007300D4" w:rsidRPr="00730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требования к структуре официального сайта </w:t>
      </w:r>
      <w:proofErr w:type="gramStart"/>
      <w:r w:rsidR="007300D4" w:rsidRPr="007300D4">
        <w:rPr>
          <w:rFonts w:ascii="Times New Roman" w:eastAsia="Times New Roman" w:hAnsi="Times New Roman" w:cs="Times New Roman"/>
          <w:sz w:val="23"/>
          <w:szCs w:val="23"/>
          <w:lang w:eastAsia="ru-RU"/>
        </w:rPr>
        <w:t>образовательной организации в информационно-телекоммуникационной сети «Интернет» и формату представления на нем информации, утвержденные приказом Федеральной службы по надзору в сфере образования и науки от 29.05.2014 г. № 785», приказа Федеральной службы по надзору в сфере образования и науки от 27.11.2017 г. № 1968 «О внесении изменений в требования к структуре официального сайта образовательной организации в информационно-телекоммуникационной сети «Интернет» и формату представления на</w:t>
      </w:r>
      <w:proofErr w:type="gramEnd"/>
      <w:r w:rsidR="007300D4" w:rsidRPr="00730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gramStart"/>
      <w:r w:rsidR="007300D4" w:rsidRPr="007300D4">
        <w:rPr>
          <w:rFonts w:ascii="Times New Roman" w:eastAsia="Times New Roman" w:hAnsi="Times New Roman" w:cs="Times New Roman"/>
          <w:sz w:val="23"/>
          <w:szCs w:val="23"/>
          <w:lang w:eastAsia="ru-RU"/>
        </w:rPr>
        <w:t>нем</w:t>
      </w:r>
      <w:proofErr w:type="gramEnd"/>
      <w:r w:rsidR="007300D4" w:rsidRPr="00730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информации, утверждённые приказом Федеральной службы по надзору в сфере образования и </w:t>
      </w:r>
      <w:r w:rsidR="007300D4" w:rsidRPr="00061BA9">
        <w:rPr>
          <w:rFonts w:ascii="Times New Roman" w:eastAsia="Times New Roman" w:hAnsi="Times New Roman" w:cs="Times New Roman"/>
          <w:sz w:val="23"/>
          <w:szCs w:val="23"/>
          <w:lang w:eastAsia="ru-RU"/>
        </w:rPr>
        <w:t>науки от 29.05.2014 г. № 785,</w:t>
      </w:r>
    </w:p>
    <w:p w:rsidR="00FE535B" w:rsidRPr="00061BA9" w:rsidRDefault="00FE535B" w:rsidP="00FE535B">
      <w:pPr>
        <w:tabs>
          <w:tab w:val="left" w:pos="0"/>
          <w:tab w:val="left" w:pos="90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BA9">
        <w:rPr>
          <w:rFonts w:ascii="Times New Roman" w:eastAsia="Times New Roman" w:hAnsi="Times New Roman" w:cs="Times New Roman"/>
          <w:sz w:val="24"/>
          <w:szCs w:val="24"/>
          <w:lang w:eastAsia="ru-RU"/>
        </w:rPr>
        <w:t>1. Руководителям образовательных учреждений:</w:t>
      </w:r>
    </w:p>
    <w:p w:rsidR="00386653" w:rsidRPr="00061BA9" w:rsidRDefault="00FE535B" w:rsidP="00FE535B">
      <w:pPr>
        <w:tabs>
          <w:tab w:val="left" w:pos="0"/>
          <w:tab w:val="left" w:pos="90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386653" w:rsidRPr="0006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экспертной карты (приложение </w:t>
      </w:r>
      <w:r w:rsidR="00134575" w:rsidRPr="00061BA9"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  <w:r w:rsidR="00386653" w:rsidRPr="0006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провести мониторинг информации, размещенной на сайте образовательного учреждения, заполненную экспертную карту разместить на сайте образовательного учреждения </w:t>
      </w:r>
      <w:r w:rsidR="001B2C58" w:rsidRPr="00061BA9">
        <w:rPr>
          <w:rFonts w:ascii="Times New Roman" w:eastAsia="Times New Roman" w:hAnsi="Times New Roman" w:cs="Times New Roman"/>
          <w:sz w:val="24"/>
          <w:szCs w:val="24"/>
          <w:lang w:eastAsia="ru-RU"/>
        </w:rPr>
        <w:t>с 2</w:t>
      </w:r>
      <w:r w:rsidR="00117417" w:rsidRPr="00061BA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B2C58" w:rsidRPr="0006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.04.2018 до </w:t>
      </w:r>
      <w:r w:rsidR="001B2C58" w:rsidRPr="00061B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11.05.2018</w:t>
      </w:r>
      <w:r w:rsidR="00386653" w:rsidRPr="00061B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134575" w:rsidRDefault="00386653" w:rsidP="00FE535B">
      <w:pPr>
        <w:tabs>
          <w:tab w:val="left" w:pos="0"/>
          <w:tab w:val="left" w:pos="90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BA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случае выявления несоответствия структуры и информационного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наполнения сайта образовательного учреждения нормам действующего законодательства принять меры по устранению</w:t>
      </w:r>
      <w:r w:rsidR="00B64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нарушений в срок до </w:t>
      </w:r>
      <w:r w:rsidR="001B2C58">
        <w:rPr>
          <w:rFonts w:ascii="Times New Roman" w:eastAsia="Times New Roman" w:hAnsi="Times New Roman" w:cs="Times New Roman"/>
          <w:sz w:val="24"/>
          <w:szCs w:val="24"/>
          <w:lang w:eastAsia="ru-RU"/>
        </w:rPr>
        <w:t>11.05.2018</w:t>
      </w:r>
      <w:r w:rsidR="001345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6653" w:rsidRDefault="00386653" w:rsidP="00FE535B">
      <w:pPr>
        <w:tabs>
          <w:tab w:val="left" w:pos="0"/>
          <w:tab w:val="left" w:pos="90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Директору муниципального автономного учреждения информационно-методического центра г. Томска (В.В. Пустовалова):</w:t>
      </w:r>
    </w:p>
    <w:p w:rsidR="00386653" w:rsidRDefault="00386653" w:rsidP="00FE535B">
      <w:pPr>
        <w:tabs>
          <w:tab w:val="left" w:pos="0"/>
          <w:tab w:val="left" w:pos="90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 руководствуясь размещенными на сайтах образовательных учреждений экспертными картами о результатах мониторинга, провести экспертизу на соответствие структуры и информационного наполнения сайтов образовательных учреждений нормам действующего законодательства</w:t>
      </w:r>
      <w:r w:rsidR="00047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2C58">
        <w:rPr>
          <w:rFonts w:ascii="Times New Roman" w:eastAsia="Times New Roman" w:hAnsi="Times New Roman" w:cs="Times New Roman"/>
          <w:sz w:val="24"/>
          <w:szCs w:val="24"/>
          <w:lang w:eastAsia="ru-RU"/>
        </w:rPr>
        <w:t>с 12.05.2018</w:t>
      </w:r>
      <w:r w:rsidR="00047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1B2C58">
        <w:rPr>
          <w:rFonts w:ascii="Times New Roman" w:eastAsia="Times New Roman" w:hAnsi="Times New Roman" w:cs="Times New Roman"/>
          <w:sz w:val="24"/>
          <w:szCs w:val="24"/>
          <w:lang w:eastAsia="ru-RU"/>
        </w:rPr>
        <w:t>22.05.2018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86653" w:rsidRDefault="00386653" w:rsidP="00FE535B">
      <w:pPr>
        <w:tabs>
          <w:tab w:val="left" w:pos="0"/>
          <w:tab w:val="left" w:pos="90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информацию о результатах экспертизы передать в профильный комит</w:t>
      </w:r>
      <w:r w:rsidR="00B64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(отдел) в срок до </w:t>
      </w:r>
      <w:r w:rsidR="001B2C58">
        <w:rPr>
          <w:rFonts w:ascii="Times New Roman" w:eastAsia="Times New Roman" w:hAnsi="Times New Roman" w:cs="Times New Roman"/>
          <w:sz w:val="24"/>
          <w:szCs w:val="24"/>
          <w:lang w:eastAsia="ru-RU"/>
        </w:rPr>
        <w:t>10.06.2018</w:t>
      </w:r>
      <w:r w:rsidR="00B6404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64040" w:rsidRDefault="00B64040" w:rsidP="00FE535B">
      <w:pPr>
        <w:tabs>
          <w:tab w:val="left" w:pos="0"/>
          <w:tab w:val="left" w:pos="90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2.3. </w:t>
      </w:r>
      <w:r w:rsidR="0013457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состав экспертных групп (приложение №2)</w:t>
      </w:r>
      <w:r w:rsidR="00047C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535B" w:rsidRPr="00FE535B" w:rsidRDefault="00386653" w:rsidP="00386653">
      <w:pPr>
        <w:tabs>
          <w:tab w:val="left" w:pos="0"/>
          <w:tab w:val="left" w:pos="90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FE535B" w:rsidRPr="00FE53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Комитету по общему образованию департамента образования (</w:t>
      </w:r>
      <w:r w:rsidR="00B64040">
        <w:rPr>
          <w:rFonts w:ascii="Times New Roman" w:eastAsia="Times New Roman" w:hAnsi="Times New Roman" w:cs="Times New Roman"/>
          <w:sz w:val="24"/>
          <w:szCs w:val="24"/>
          <w:lang w:eastAsia="ru-RU"/>
        </w:rPr>
        <w:t>О.И. Назарова</w:t>
      </w:r>
      <w:r w:rsidR="00FE535B" w:rsidRPr="00FE535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комитету по дошкольному образованию (В.М.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Марткович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E535B" w:rsidRPr="00F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отделу по дополнительному образованию детей (Л.А. Лапкина):</w:t>
      </w:r>
    </w:p>
    <w:p w:rsidR="00FE535B" w:rsidRPr="00FE535B" w:rsidRDefault="00FE535B" w:rsidP="00FE535B">
      <w:pPr>
        <w:tabs>
          <w:tab w:val="left" w:pos="0"/>
          <w:tab w:val="left" w:pos="900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5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ознакомить с настоящим распоряжением руководит</w:t>
      </w:r>
      <w:r w:rsidR="00411B9C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елей образовательных учреждений;</w:t>
      </w:r>
    </w:p>
    <w:p w:rsidR="00411B9C" w:rsidRDefault="00FE535B" w:rsidP="00FE535B">
      <w:pPr>
        <w:tabs>
          <w:tab w:val="left" w:pos="0"/>
          <w:tab w:val="left" w:pos="900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411B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получения информации о результатах экспертизы проведенного мониторинга информации, размещенной на сайтах образовательных учреждений, организовать работу по приведению в соответствие с нормами действующего законодательства структуры и информационного наполнения официальных сайтов муниципальных образовательных учреждений;</w:t>
      </w:r>
    </w:p>
    <w:p w:rsidR="00411B9C" w:rsidRDefault="00411B9C" w:rsidP="00FE535B">
      <w:pPr>
        <w:tabs>
          <w:tab w:val="left" w:pos="0"/>
          <w:tab w:val="left" w:pos="900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Заместителю начальника департамента образования (И.В.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Швайко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BC38B4" w:rsidRDefault="00411B9C" w:rsidP="00FE535B">
      <w:pPr>
        <w:tabs>
          <w:tab w:val="left" w:pos="0"/>
          <w:tab w:val="left" w:pos="900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BC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осуществить </w:t>
      </w:r>
      <w:proofErr w:type="gramStart"/>
      <w:r w:rsidR="00BC38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BC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работы, предусмотренной п. 2.1., 2.2., 3.2 настоящего распоряжения.</w:t>
      </w:r>
    </w:p>
    <w:p w:rsidR="00FE535B" w:rsidRPr="00FE535B" w:rsidRDefault="00411B9C" w:rsidP="00FE535B">
      <w:pPr>
        <w:tabs>
          <w:tab w:val="left" w:pos="0"/>
          <w:tab w:val="left" w:pos="900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E535B" w:rsidRPr="00FE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исполнения настоящего распоряжения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</w:t>
      </w:r>
      <w:r w:rsidR="00FE535B" w:rsidRPr="00FE53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535B" w:rsidRPr="00FE535B" w:rsidRDefault="00FE535B" w:rsidP="00FE535B">
      <w:pPr>
        <w:tabs>
          <w:tab w:val="left" w:pos="36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35B" w:rsidRPr="00C7306D" w:rsidRDefault="00C7306D" w:rsidP="00FE535B">
      <w:pPr>
        <w:tabs>
          <w:tab w:val="left" w:pos="360"/>
          <w:tab w:val="left" w:pos="6679"/>
        </w:tabs>
        <w:spacing w:after="0" w:line="240" w:lineRule="auto"/>
        <w:ind w:firstLine="540"/>
        <w:rPr>
          <w:rFonts w:ascii="Times New Roman" w:eastAsia="Times New Roman" w:hAnsi="Times New Roman" w:cs="Times New Roman"/>
          <w:lang w:eastAsia="ru-RU"/>
        </w:rPr>
      </w:pPr>
      <w:r w:rsidRPr="00C7306D">
        <w:rPr>
          <w:rFonts w:ascii="Times New Roman" w:eastAsia="Times New Roman" w:hAnsi="Times New Roman" w:cs="Times New Roman"/>
          <w:lang w:eastAsia="ru-RU"/>
        </w:rPr>
        <w:t>Приложение:</w:t>
      </w:r>
    </w:p>
    <w:p w:rsidR="00C7306D" w:rsidRDefault="00C7306D" w:rsidP="00C7306D">
      <w:pPr>
        <w:pStyle w:val="a5"/>
        <w:numPr>
          <w:ilvl w:val="0"/>
          <w:numId w:val="3"/>
        </w:numPr>
        <w:tabs>
          <w:tab w:val="left" w:pos="360"/>
          <w:tab w:val="left" w:pos="6679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Экспертная карта на 4</w:t>
      </w:r>
      <w:r w:rsidRPr="00C7306D">
        <w:rPr>
          <w:rFonts w:ascii="Times New Roman" w:eastAsia="Times New Roman" w:hAnsi="Times New Roman"/>
          <w:lang w:eastAsia="ru-RU"/>
        </w:rPr>
        <w:t xml:space="preserve"> листах.</w:t>
      </w:r>
    </w:p>
    <w:p w:rsidR="00A76259" w:rsidRPr="00C7306D" w:rsidRDefault="00A76259" w:rsidP="00C7306D">
      <w:pPr>
        <w:pStyle w:val="a5"/>
        <w:numPr>
          <w:ilvl w:val="0"/>
          <w:numId w:val="3"/>
        </w:numPr>
        <w:tabs>
          <w:tab w:val="left" w:pos="360"/>
          <w:tab w:val="left" w:pos="6679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Состав экспертных групп на 3 листах.</w:t>
      </w:r>
    </w:p>
    <w:p w:rsidR="00C7306D" w:rsidRPr="00C7306D" w:rsidRDefault="00C7306D" w:rsidP="00C7306D">
      <w:pPr>
        <w:pStyle w:val="a5"/>
        <w:tabs>
          <w:tab w:val="left" w:pos="360"/>
          <w:tab w:val="left" w:pos="6679"/>
        </w:tabs>
        <w:spacing w:after="0" w:line="240" w:lineRule="auto"/>
        <w:ind w:left="90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535B" w:rsidRPr="00FE535B" w:rsidRDefault="00FE535B" w:rsidP="00FE535B">
      <w:pPr>
        <w:tabs>
          <w:tab w:val="left" w:pos="360"/>
          <w:tab w:val="left" w:pos="6679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департамента                                                                   О.В. Васильева</w:t>
      </w:r>
    </w:p>
    <w:p w:rsidR="00FE535B" w:rsidRPr="00FE535B" w:rsidRDefault="00FE535B" w:rsidP="00FE535B">
      <w:pPr>
        <w:tabs>
          <w:tab w:val="left" w:pos="714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35B" w:rsidRPr="00FE535B" w:rsidRDefault="00FE535B" w:rsidP="00FE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35B" w:rsidRPr="00FE535B" w:rsidRDefault="00FE535B" w:rsidP="00FE535B">
      <w:pPr>
        <w:tabs>
          <w:tab w:val="left" w:pos="708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E535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Заместитель начальника </w:t>
      </w:r>
      <w:r w:rsidRPr="00FE535B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И.В. </w:t>
      </w:r>
      <w:proofErr w:type="spellStart"/>
      <w:r w:rsidRPr="00FE535B">
        <w:rPr>
          <w:rFonts w:ascii="Times New Roman" w:eastAsia="Times New Roman" w:hAnsi="Times New Roman" w:cs="Times New Roman"/>
          <w:sz w:val="23"/>
          <w:szCs w:val="23"/>
          <w:lang w:eastAsia="ru-RU"/>
        </w:rPr>
        <w:t>Швайко</w:t>
      </w:r>
      <w:proofErr w:type="spellEnd"/>
    </w:p>
    <w:p w:rsidR="00FE535B" w:rsidRPr="00FE535B" w:rsidRDefault="00FE535B" w:rsidP="00FE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35B" w:rsidRPr="00FE535B" w:rsidRDefault="00FE535B" w:rsidP="00FE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35B" w:rsidRPr="00FE535B" w:rsidRDefault="00FE535B" w:rsidP="00FE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35B" w:rsidRPr="00FE535B" w:rsidRDefault="00FE535B" w:rsidP="00FE535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535B">
        <w:rPr>
          <w:rFonts w:ascii="Times New Roman" w:eastAsia="Times New Roman" w:hAnsi="Times New Roman" w:cs="Times New Roman"/>
          <w:lang w:eastAsia="ru-RU"/>
        </w:rPr>
        <w:t xml:space="preserve">С приказом </w:t>
      </w:r>
      <w:proofErr w:type="gramStart"/>
      <w:r w:rsidRPr="00FE535B">
        <w:rPr>
          <w:rFonts w:ascii="Times New Roman" w:eastAsia="Times New Roman" w:hAnsi="Times New Roman" w:cs="Times New Roman"/>
          <w:lang w:eastAsia="ru-RU"/>
        </w:rPr>
        <w:t>ознакомлены</w:t>
      </w:r>
      <w:proofErr w:type="gramEnd"/>
      <w:r w:rsidRPr="00FE535B">
        <w:rPr>
          <w:rFonts w:ascii="Times New Roman" w:eastAsia="Times New Roman" w:hAnsi="Times New Roman" w:cs="Times New Roman"/>
          <w:lang w:eastAsia="ru-RU"/>
        </w:rPr>
        <w:t>:</w:t>
      </w:r>
    </w:p>
    <w:p w:rsidR="00FE535B" w:rsidRPr="00FE535B" w:rsidRDefault="00FE535B" w:rsidP="00FE535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E535B" w:rsidRDefault="00FE535B" w:rsidP="00FE535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535B">
        <w:rPr>
          <w:rFonts w:ascii="Times New Roman" w:eastAsia="Times New Roman" w:hAnsi="Times New Roman" w:cs="Times New Roman"/>
          <w:lang w:eastAsia="ru-RU"/>
        </w:rPr>
        <w:t xml:space="preserve">_____________________ </w:t>
      </w:r>
      <w:r w:rsidR="00B64040">
        <w:rPr>
          <w:rFonts w:ascii="Times New Roman" w:eastAsia="Times New Roman" w:hAnsi="Times New Roman" w:cs="Times New Roman"/>
          <w:lang w:eastAsia="ru-RU"/>
        </w:rPr>
        <w:t>О.И. Назарова</w:t>
      </w:r>
    </w:p>
    <w:p w:rsidR="00BC38B4" w:rsidRDefault="00BC38B4" w:rsidP="00FE535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C38B4" w:rsidRPr="00FE535B" w:rsidRDefault="00BC38B4" w:rsidP="00FE535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_____________________ В.М.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Марткович</w:t>
      </w:r>
      <w:proofErr w:type="spellEnd"/>
    </w:p>
    <w:p w:rsidR="00FE535B" w:rsidRPr="00FE535B" w:rsidRDefault="00FE535B" w:rsidP="00FE535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E535B" w:rsidRDefault="00FE535B" w:rsidP="00FE535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535B">
        <w:rPr>
          <w:rFonts w:ascii="Times New Roman" w:eastAsia="Times New Roman" w:hAnsi="Times New Roman" w:cs="Times New Roman"/>
          <w:lang w:eastAsia="ru-RU"/>
        </w:rPr>
        <w:t>_____________________ Л.А. Лапкина</w:t>
      </w:r>
    </w:p>
    <w:p w:rsidR="00BC38B4" w:rsidRDefault="00BC38B4" w:rsidP="00FE535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C38B4" w:rsidRPr="00FE535B" w:rsidRDefault="00BC38B4" w:rsidP="00FE535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 В.В. Пустовалова</w:t>
      </w:r>
    </w:p>
    <w:p w:rsidR="00FE535B" w:rsidRPr="00FE535B" w:rsidRDefault="00FE535B" w:rsidP="00FE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35B" w:rsidRPr="00FE535B" w:rsidRDefault="00FE535B" w:rsidP="00FE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35B" w:rsidRPr="00FE535B" w:rsidRDefault="00FE535B" w:rsidP="00FE535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535B" w:rsidRPr="00FE535B" w:rsidRDefault="00FE535B" w:rsidP="00FE535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535B" w:rsidRPr="00FE535B" w:rsidRDefault="00FE535B" w:rsidP="00FE535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535B" w:rsidRPr="00FE535B" w:rsidRDefault="00FE535B" w:rsidP="00FE535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535B" w:rsidRPr="00FE535B" w:rsidRDefault="00FE535B" w:rsidP="00FE535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535B" w:rsidRPr="00FE535B" w:rsidRDefault="00FE535B" w:rsidP="00FE535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535B" w:rsidRPr="00FE535B" w:rsidRDefault="00FE535B" w:rsidP="00FE535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535B" w:rsidRPr="00FE535B" w:rsidRDefault="00FE535B" w:rsidP="00FE535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535B" w:rsidRPr="00FE535B" w:rsidRDefault="00FE535B" w:rsidP="00FE535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535B" w:rsidRPr="00FE535B" w:rsidRDefault="00FE535B" w:rsidP="00FE535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535B" w:rsidRPr="00FE535B" w:rsidRDefault="00FE535B" w:rsidP="00FE535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535B" w:rsidRPr="00FE535B" w:rsidRDefault="00FE535B" w:rsidP="00FE535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535B" w:rsidRPr="00FE535B" w:rsidRDefault="00FE535B" w:rsidP="00FE535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535B" w:rsidRPr="00FE535B" w:rsidRDefault="00FE535B" w:rsidP="00FE535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535B" w:rsidRDefault="00FE535B" w:rsidP="00FE535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C38B4" w:rsidRDefault="00BC38B4" w:rsidP="00FE535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C38B4" w:rsidRDefault="00BC38B4" w:rsidP="00FE535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C38B4" w:rsidRDefault="00BC38B4" w:rsidP="00FE535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C38B4" w:rsidRDefault="00BC38B4" w:rsidP="00FE535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C38B4" w:rsidRDefault="00BC38B4" w:rsidP="00FE535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C38B4" w:rsidRDefault="00BC38B4" w:rsidP="00FE535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C38B4" w:rsidRDefault="00BC38B4" w:rsidP="00FE535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C38B4" w:rsidRDefault="00BC38B4" w:rsidP="00FE535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4040" w:rsidRDefault="00B64040" w:rsidP="00B64040">
      <w:pPr>
        <w:pStyle w:val="a5"/>
        <w:ind w:left="284"/>
        <w:jc w:val="right"/>
        <w:rPr>
          <w:rFonts w:ascii="Times New Roman" w:hAnsi="Times New Roman"/>
        </w:rPr>
      </w:pPr>
      <w:r w:rsidRPr="00467E5B">
        <w:rPr>
          <w:rFonts w:ascii="Times New Roman" w:hAnsi="Times New Roman"/>
        </w:rPr>
        <w:t>Приложение 1</w:t>
      </w:r>
    </w:p>
    <w:p w:rsidR="00B64040" w:rsidRDefault="00B64040" w:rsidP="00B64040">
      <w:pPr>
        <w:pStyle w:val="a5"/>
        <w:ind w:left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распоряжению департамента образования</w:t>
      </w:r>
    </w:p>
    <w:p w:rsidR="00B64040" w:rsidRDefault="00B64040" w:rsidP="00B64040">
      <w:pPr>
        <w:pStyle w:val="a5"/>
        <w:ind w:left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 Города Томска</w:t>
      </w:r>
    </w:p>
    <w:p w:rsidR="00B64040" w:rsidRPr="00467E5B" w:rsidRDefault="002F1A79" w:rsidP="002F1A79">
      <w:pPr>
        <w:pStyle w:val="a5"/>
        <w:ind w:left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от          </w:t>
      </w:r>
      <w:r w:rsidR="00B64040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 xml:space="preserve">        </w:t>
      </w:r>
    </w:p>
    <w:p w:rsidR="00B64040" w:rsidRDefault="00B64040" w:rsidP="00B64040">
      <w:pPr>
        <w:pStyle w:val="a5"/>
        <w:ind w:left="284"/>
        <w:jc w:val="center"/>
        <w:rPr>
          <w:rFonts w:ascii="Times New Roman" w:hAnsi="Times New Roman"/>
          <w:b/>
        </w:rPr>
      </w:pPr>
    </w:p>
    <w:p w:rsidR="00B64040" w:rsidRPr="00D12888" w:rsidRDefault="00B64040" w:rsidP="00B64040">
      <w:pPr>
        <w:pStyle w:val="a5"/>
        <w:ind w:left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ЭКСПЕРТИЗА ОФИЦИАЛЬНЫХ САЙТОВ ОБРАЗОВАТЕЛЬНЫХ ОРГАНИЗАЦИЙ</w:t>
      </w:r>
    </w:p>
    <w:p w:rsidR="00B64040" w:rsidRPr="00D12888" w:rsidRDefault="00B64040" w:rsidP="00B64040">
      <w:pPr>
        <w:pStyle w:val="ConsPlusNormal"/>
        <w:ind w:left="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524C3" w:rsidRPr="002524C3" w:rsidRDefault="002524C3" w:rsidP="002524C3">
      <w:pPr>
        <w:ind w:left="284"/>
        <w:contextualSpacing/>
        <w:rPr>
          <w:rFonts w:ascii="Times New Roman" w:eastAsia="Calibri" w:hAnsi="Times New Roman" w:cs="Times New Roman"/>
          <w:b/>
        </w:rPr>
      </w:pPr>
      <w:r w:rsidRPr="002524C3">
        <w:rPr>
          <w:rFonts w:ascii="Times New Roman" w:eastAsia="Calibri" w:hAnsi="Times New Roman" w:cs="Times New Roman"/>
          <w:b/>
        </w:rPr>
        <w:t>ЭКСПЕРТИЗА ОФИЦИАЛЬНЫХ САЙТОВ ОБРАЗОВАТЕЛЬНЫХ ОРГАНИЗАЦИЙ</w:t>
      </w:r>
    </w:p>
    <w:p w:rsidR="002524C3" w:rsidRPr="002524C3" w:rsidRDefault="002524C3" w:rsidP="002524C3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bCs/>
        </w:rPr>
      </w:pPr>
    </w:p>
    <w:p w:rsidR="002524C3" w:rsidRPr="002524C3" w:rsidRDefault="002524C3" w:rsidP="002524C3">
      <w:pPr>
        <w:autoSpaceDE w:val="0"/>
        <w:autoSpaceDN w:val="0"/>
        <w:adjustRightInd w:val="0"/>
        <w:spacing w:after="0" w:line="240" w:lineRule="auto"/>
        <w:ind w:left="-284"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4C3">
        <w:rPr>
          <w:rFonts w:ascii="Times New Roman" w:eastAsia="Calibri" w:hAnsi="Times New Roman" w:cs="Times New Roman"/>
          <w:sz w:val="24"/>
          <w:szCs w:val="24"/>
        </w:rPr>
        <w:t xml:space="preserve">Экспертная карта разработана в соответствии Приказом </w:t>
      </w:r>
      <w:r w:rsidRPr="002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Федеральной службы по надзору в сфере образования и науки </w:t>
      </w:r>
      <w:r w:rsidRPr="002524C3">
        <w:rPr>
          <w:rFonts w:ascii="Times New Roman" w:eastAsia="Calibri" w:hAnsi="Times New Roman" w:cs="Times New Roman"/>
          <w:sz w:val="24"/>
          <w:szCs w:val="24"/>
        </w:rPr>
        <w:t>от 29.05.2014 г.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информации».</w:t>
      </w:r>
    </w:p>
    <w:p w:rsidR="002524C3" w:rsidRPr="002524C3" w:rsidRDefault="002524C3" w:rsidP="002524C3">
      <w:pPr>
        <w:ind w:left="-284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:rsidR="002524C3" w:rsidRPr="002524C3" w:rsidRDefault="002524C3" w:rsidP="002524C3">
      <w:pPr>
        <w:ind w:left="-284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:rsidR="002524C3" w:rsidRPr="002524C3" w:rsidRDefault="002524C3" w:rsidP="002524C3">
      <w:pPr>
        <w:ind w:left="-284" w:right="283"/>
        <w:contextualSpacing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2524C3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Наименование </w:t>
      </w:r>
      <w:proofErr w:type="spellStart"/>
      <w:r w:rsidRPr="002524C3">
        <w:rPr>
          <w:rFonts w:ascii="Times New Roman" w:eastAsia="Calibri" w:hAnsi="Times New Roman" w:cs="Times New Roman"/>
          <w:bCs/>
          <w:sz w:val="24"/>
          <w:szCs w:val="24"/>
          <w:u w:val="single"/>
        </w:rPr>
        <w:t>организации___</w:t>
      </w:r>
      <w:r w:rsidR="007E6D24">
        <w:rPr>
          <w:rFonts w:ascii="Times New Roman" w:eastAsia="Calibri" w:hAnsi="Times New Roman" w:cs="Times New Roman"/>
          <w:bCs/>
          <w:sz w:val="24"/>
          <w:szCs w:val="24"/>
          <w:u w:val="single"/>
        </w:rPr>
        <w:t>МАОУ</w:t>
      </w:r>
      <w:proofErr w:type="spellEnd"/>
      <w:r w:rsidR="007E6D24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СОШ №44 г. Томска</w:t>
      </w:r>
    </w:p>
    <w:p w:rsidR="002524C3" w:rsidRPr="002524C3" w:rsidRDefault="002524C3" w:rsidP="002524C3">
      <w:pPr>
        <w:ind w:left="-284" w:right="283"/>
        <w:contextualSpacing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2524C3">
        <w:rPr>
          <w:rFonts w:ascii="Times New Roman" w:eastAsia="Calibri" w:hAnsi="Times New Roman" w:cs="Times New Roman"/>
          <w:bCs/>
          <w:sz w:val="24"/>
          <w:szCs w:val="24"/>
          <w:u w:val="single"/>
        </w:rPr>
        <w:t>Адрес сайта: _</w:t>
      </w:r>
      <w:r w:rsidR="007E6D24" w:rsidRPr="007E6D24">
        <w:rPr>
          <w:rFonts w:ascii="Times New Roman" w:eastAsia="Calibri" w:hAnsi="Times New Roman" w:cs="Times New Roman"/>
          <w:bCs/>
          <w:sz w:val="24"/>
          <w:szCs w:val="24"/>
          <w:u w:val="single"/>
        </w:rPr>
        <w:t>http://school44.tomsk.ru/</w:t>
      </w:r>
    </w:p>
    <w:p w:rsidR="002524C3" w:rsidRPr="002524C3" w:rsidRDefault="002524C3" w:rsidP="002524C3">
      <w:pPr>
        <w:ind w:left="720"/>
        <w:contextualSpacing/>
        <w:rPr>
          <w:rFonts w:ascii="Times New Roman" w:eastAsia="Calibri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9"/>
        <w:gridCol w:w="2433"/>
      </w:tblGrid>
      <w:tr w:rsidR="002524C3" w:rsidRPr="002524C3" w:rsidTr="00F059F5">
        <w:tc>
          <w:tcPr>
            <w:tcW w:w="3861" w:type="pct"/>
            <w:shd w:val="clear" w:color="auto" w:fill="DEEAF6"/>
          </w:tcPr>
          <w:p w:rsidR="002524C3" w:rsidRPr="002524C3" w:rsidRDefault="002524C3" w:rsidP="002524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2524C3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1.Наличие специального раздела </w:t>
            </w:r>
          </w:p>
          <w:p w:rsidR="002524C3" w:rsidRPr="002524C3" w:rsidRDefault="002524C3" w:rsidP="002524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2524C3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"Сведения об образовательной организации"</w:t>
            </w:r>
          </w:p>
          <w:p w:rsidR="002524C3" w:rsidRPr="002524C3" w:rsidRDefault="002524C3" w:rsidP="002524C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2524C3" w:rsidRPr="002524C3" w:rsidRDefault="002524C3" w:rsidP="002524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524C3">
              <w:rPr>
                <w:rFonts w:ascii="Times New Roman" w:eastAsia="Calibri" w:hAnsi="Times New Roman" w:cs="Times New Roman"/>
              </w:rPr>
              <w:t>Доступ к специальному разделу должен осуществляться с главной (основной) страницы Сайта, а также из основного навигационного меню Сайта.</w:t>
            </w:r>
          </w:p>
          <w:p w:rsidR="002524C3" w:rsidRPr="002524C3" w:rsidRDefault="002524C3" w:rsidP="002524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524C3" w:rsidRPr="002524C3" w:rsidRDefault="002524C3" w:rsidP="002524C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524C3">
              <w:rPr>
                <w:rFonts w:ascii="Times New Roman" w:eastAsia="Calibri" w:hAnsi="Times New Roman" w:cs="Times New Roman"/>
              </w:rPr>
              <w:t>Информация в специальном разделе должна быть представлена в виде набора страниц и (или) иерархического списка и (или) ссылок на другие разделы Сайта. Информация должна иметь общий механизм навигации по всем страницам специального раздела. Механизм навигации должен быть представлен на каждой странице специального раздела</w:t>
            </w:r>
          </w:p>
        </w:tc>
        <w:tc>
          <w:tcPr>
            <w:tcW w:w="1139" w:type="pct"/>
            <w:shd w:val="clear" w:color="auto" w:fill="DEEAF6"/>
          </w:tcPr>
          <w:p w:rsidR="002524C3" w:rsidRPr="002524C3" w:rsidRDefault="00BB25F0" w:rsidP="002524C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2524C3" w:rsidRPr="002524C3" w:rsidTr="00F059F5">
        <w:tc>
          <w:tcPr>
            <w:tcW w:w="3861" w:type="pct"/>
            <w:shd w:val="clear" w:color="auto" w:fill="DEEAF6"/>
          </w:tcPr>
          <w:p w:rsidR="002524C3" w:rsidRPr="002524C3" w:rsidRDefault="002524C3" w:rsidP="002524C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524C3">
              <w:rPr>
                <w:rFonts w:ascii="Times New Roman" w:eastAsia="Calibri" w:hAnsi="Times New Roman" w:cs="Times New Roman"/>
                <w:b/>
              </w:rPr>
              <w:t>ПОДРАЗДЕЛЫ специального раздела "Сведения об образовательной организации"</w:t>
            </w:r>
          </w:p>
        </w:tc>
        <w:tc>
          <w:tcPr>
            <w:tcW w:w="1139" w:type="pct"/>
            <w:shd w:val="clear" w:color="auto" w:fill="DEEAF6"/>
          </w:tcPr>
          <w:p w:rsidR="002524C3" w:rsidRPr="002524C3" w:rsidRDefault="002524C3" w:rsidP="002524C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2524C3" w:rsidRPr="002524C3" w:rsidTr="00F059F5">
        <w:tc>
          <w:tcPr>
            <w:tcW w:w="3861" w:type="pct"/>
            <w:shd w:val="clear" w:color="auto" w:fill="DEEAF6"/>
          </w:tcPr>
          <w:p w:rsidR="002524C3" w:rsidRPr="002524C3" w:rsidRDefault="002524C3" w:rsidP="002524C3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2524C3">
              <w:rPr>
                <w:rFonts w:ascii="Times New Roman" w:eastAsia="Calibri" w:hAnsi="Times New Roman" w:cs="Times New Roman"/>
                <w:b/>
                <w:u w:val="single"/>
              </w:rPr>
              <w:t>Подраздел "Основные сведения"</w:t>
            </w:r>
          </w:p>
          <w:p w:rsidR="002524C3" w:rsidRPr="002524C3" w:rsidRDefault="002524C3" w:rsidP="002524C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u w:val="single"/>
              </w:rPr>
            </w:pPr>
          </w:p>
          <w:p w:rsidR="00BB25F0" w:rsidRDefault="002524C3" w:rsidP="002524C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2524C3">
              <w:rPr>
                <w:rFonts w:ascii="Times New Roman" w:eastAsia="Calibri" w:hAnsi="Times New Roman" w:cs="Times New Roman"/>
              </w:rPr>
              <w:t xml:space="preserve">Главная страница подраздела должна содержать информацию </w:t>
            </w:r>
          </w:p>
          <w:p w:rsidR="00BB25F0" w:rsidRDefault="00BB25F0" w:rsidP="002524C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+ </w:t>
            </w:r>
            <w:r w:rsidR="002524C3" w:rsidRPr="002524C3">
              <w:rPr>
                <w:rFonts w:ascii="Times New Roman" w:eastAsia="Calibri" w:hAnsi="Times New Roman" w:cs="Times New Roman"/>
              </w:rPr>
              <w:t xml:space="preserve">о дате создания образовательной организации, </w:t>
            </w:r>
          </w:p>
          <w:p w:rsidR="00BB25F0" w:rsidRDefault="00BB25F0" w:rsidP="002524C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+ </w:t>
            </w:r>
            <w:r w:rsidR="002524C3" w:rsidRPr="002524C3">
              <w:rPr>
                <w:rFonts w:ascii="Times New Roman" w:eastAsia="Calibri" w:hAnsi="Times New Roman" w:cs="Times New Roman"/>
              </w:rPr>
              <w:t xml:space="preserve">об учредителе, учредителях образовательной организации, </w:t>
            </w:r>
          </w:p>
          <w:p w:rsidR="00BB25F0" w:rsidRDefault="00BB25F0" w:rsidP="002524C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+ </w:t>
            </w:r>
            <w:r w:rsidR="002524C3" w:rsidRPr="002524C3">
              <w:rPr>
                <w:rFonts w:ascii="Times New Roman" w:eastAsia="Calibri" w:hAnsi="Times New Roman" w:cs="Times New Roman"/>
              </w:rPr>
              <w:t>о месте нахождения образовательной организац</w:t>
            </w:r>
            <w:proofErr w:type="gramStart"/>
            <w:r w:rsidR="002524C3" w:rsidRPr="002524C3">
              <w:rPr>
                <w:rFonts w:ascii="Times New Roman" w:eastAsia="Calibri" w:hAnsi="Times New Roman" w:cs="Times New Roman"/>
              </w:rPr>
              <w:t>ии и ее</w:t>
            </w:r>
            <w:proofErr w:type="gramEnd"/>
            <w:r w:rsidR="002524C3" w:rsidRPr="002524C3">
              <w:rPr>
                <w:rFonts w:ascii="Times New Roman" w:eastAsia="Calibri" w:hAnsi="Times New Roman" w:cs="Times New Roman"/>
              </w:rPr>
              <w:t xml:space="preserve"> филиалов (при наличии), </w:t>
            </w:r>
          </w:p>
          <w:p w:rsidR="00BB25F0" w:rsidRDefault="00BB25F0" w:rsidP="002524C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+ </w:t>
            </w:r>
            <w:proofErr w:type="gramStart"/>
            <w:r w:rsidR="002524C3" w:rsidRPr="002524C3">
              <w:rPr>
                <w:rFonts w:ascii="Times New Roman" w:eastAsia="Calibri" w:hAnsi="Times New Roman" w:cs="Times New Roman"/>
              </w:rPr>
              <w:t>режиме</w:t>
            </w:r>
            <w:proofErr w:type="gramEnd"/>
            <w:r w:rsidR="002524C3" w:rsidRPr="002524C3">
              <w:rPr>
                <w:rFonts w:ascii="Times New Roman" w:eastAsia="Calibri" w:hAnsi="Times New Roman" w:cs="Times New Roman"/>
              </w:rPr>
              <w:t xml:space="preserve">, графике работы, </w:t>
            </w:r>
          </w:p>
          <w:p w:rsidR="002524C3" w:rsidRPr="002524C3" w:rsidRDefault="00BB25F0" w:rsidP="002524C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+ </w:t>
            </w:r>
            <w:r w:rsidR="002524C3" w:rsidRPr="002524C3">
              <w:rPr>
                <w:rFonts w:ascii="Times New Roman" w:eastAsia="Calibri" w:hAnsi="Times New Roman" w:cs="Times New Roman"/>
              </w:rPr>
              <w:t xml:space="preserve">контактных </w:t>
            </w:r>
            <w:proofErr w:type="gramStart"/>
            <w:r w:rsidR="002524C3" w:rsidRPr="002524C3">
              <w:rPr>
                <w:rFonts w:ascii="Times New Roman" w:eastAsia="Calibri" w:hAnsi="Times New Roman" w:cs="Times New Roman"/>
              </w:rPr>
              <w:t>телефонах</w:t>
            </w:r>
            <w:proofErr w:type="gramEnd"/>
            <w:r w:rsidR="002524C3" w:rsidRPr="002524C3">
              <w:rPr>
                <w:rFonts w:ascii="Times New Roman" w:eastAsia="Calibri" w:hAnsi="Times New Roman" w:cs="Times New Roman"/>
              </w:rPr>
              <w:t xml:space="preserve"> и об адресах электронной почты.</w:t>
            </w:r>
          </w:p>
          <w:p w:rsidR="002524C3" w:rsidRPr="002524C3" w:rsidRDefault="002524C3" w:rsidP="002524C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9" w:type="pct"/>
            <w:shd w:val="clear" w:color="auto" w:fill="DEEAF6"/>
          </w:tcPr>
          <w:p w:rsidR="00BB25F0" w:rsidRPr="002524C3" w:rsidRDefault="00373967" w:rsidP="00BB25F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hyperlink r:id="rId9" w:history="1">
              <w:r w:rsidR="00BB25F0" w:rsidRPr="008D6278">
                <w:rPr>
                  <w:rStyle w:val="aa"/>
                  <w:rFonts w:ascii="Times New Roman" w:eastAsia="Calibri" w:hAnsi="Times New Roman" w:cs="Times New Roman"/>
                </w:rPr>
                <w:t>http://school44.tomsk.ru/1-osnovnyie-svedeniya/</w:t>
              </w:r>
            </w:hyperlink>
          </w:p>
        </w:tc>
      </w:tr>
      <w:tr w:rsidR="002524C3" w:rsidRPr="002524C3" w:rsidTr="00F059F5">
        <w:tc>
          <w:tcPr>
            <w:tcW w:w="3861" w:type="pct"/>
            <w:shd w:val="clear" w:color="auto" w:fill="DEEAF6"/>
          </w:tcPr>
          <w:p w:rsidR="002524C3" w:rsidRPr="002524C3" w:rsidRDefault="002524C3" w:rsidP="002524C3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2524C3">
              <w:rPr>
                <w:rFonts w:ascii="Times New Roman" w:eastAsia="Calibri" w:hAnsi="Times New Roman" w:cs="Times New Roman"/>
                <w:b/>
                <w:u w:val="single"/>
              </w:rPr>
              <w:t>Подраздел "Структура и органы управления образовательной организацией"</w:t>
            </w:r>
          </w:p>
          <w:p w:rsidR="002524C3" w:rsidRPr="002524C3" w:rsidRDefault="002524C3" w:rsidP="002524C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BB25F0" w:rsidRDefault="002524C3" w:rsidP="00252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524C3">
              <w:rPr>
                <w:rFonts w:ascii="Times New Roman" w:eastAsia="Calibri" w:hAnsi="Times New Roman" w:cs="Times New Roman"/>
              </w:rPr>
              <w:t xml:space="preserve">Главная страница подраздела должна содержать информацию </w:t>
            </w:r>
          </w:p>
          <w:p w:rsidR="00BB25F0" w:rsidRDefault="00BB25F0" w:rsidP="00252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+ </w:t>
            </w:r>
            <w:r w:rsidR="002524C3" w:rsidRPr="002524C3">
              <w:rPr>
                <w:rFonts w:ascii="Times New Roman" w:eastAsia="Calibri" w:hAnsi="Times New Roman" w:cs="Times New Roman"/>
              </w:rPr>
              <w:t xml:space="preserve">о структуре и об органах управления образовательной организации, в том числе о наименовании структурных подразделений (органов управления), </w:t>
            </w:r>
          </w:p>
          <w:p w:rsidR="00BB25F0" w:rsidRDefault="00BB25F0" w:rsidP="00252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+ </w:t>
            </w:r>
            <w:proofErr w:type="gramStart"/>
            <w:r w:rsidR="002524C3" w:rsidRPr="002524C3">
              <w:rPr>
                <w:rFonts w:ascii="Times New Roman" w:eastAsia="Calibri" w:hAnsi="Times New Roman" w:cs="Times New Roman"/>
              </w:rPr>
              <w:t>фамилиях</w:t>
            </w:r>
            <w:proofErr w:type="gramEnd"/>
            <w:r w:rsidR="002524C3" w:rsidRPr="002524C3">
              <w:rPr>
                <w:rFonts w:ascii="Times New Roman" w:eastAsia="Calibri" w:hAnsi="Times New Roman" w:cs="Times New Roman"/>
              </w:rPr>
              <w:t xml:space="preserve">, именах, отчествах (при наличии) и должностях руководителей структурных подразделений, </w:t>
            </w:r>
          </w:p>
          <w:p w:rsidR="00BB25F0" w:rsidRDefault="00BB25F0" w:rsidP="00252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+ </w:t>
            </w:r>
            <w:proofErr w:type="gramStart"/>
            <w:r w:rsidR="002524C3" w:rsidRPr="002524C3">
              <w:rPr>
                <w:rFonts w:ascii="Times New Roman" w:eastAsia="Calibri" w:hAnsi="Times New Roman" w:cs="Times New Roman"/>
              </w:rPr>
              <w:t>местах</w:t>
            </w:r>
            <w:proofErr w:type="gramEnd"/>
            <w:r w:rsidR="002524C3" w:rsidRPr="002524C3">
              <w:rPr>
                <w:rFonts w:ascii="Times New Roman" w:eastAsia="Calibri" w:hAnsi="Times New Roman" w:cs="Times New Roman"/>
              </w:rPr>
              <w:t xml:space="preserve"> нахождения структурных подразделений, адресах официальных сайтов в информационно-телекоммуникационной сети "Интернет" структурных подразделений (при наличии),</w:t>
            </w:r>
          </w:p>
          <w:p w:rsidR="00BB25F0" w:rsidRDefault="00BB25F0" w:rsidP="00252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+ </w:t>
            </w:r>
            <w:proofErr w:type="gramStart"/>
            <w:r w:rsidR="002524C3" w:rsidRPr="002524C3">
              <w:rPr>
                <w:rFonts w:ascii="Times New Roman" w:eastAsia="Calibri" w:hAnsi="Times New Roman" w:cs="Times New Roman"/>
              </w:rPr>
              <w:t>адресах</w:t>
            </w:r>
            <w:proofErr w:type="gramEnd"/>
            <w:r w:rsidR="002524C3" w:rsidRPr="002524C3">
              <w:rPr>
                <w:rFonts w:ascii="Times New Roman" w:eastAsia="Calibri" w:hAnsi="Times New Roman" w:cs="Times New Roman"/>
              </w:rPr>
              <w:t xml:space="preserve"> электронной почты структурных подразделений (при наличии), </w:t>
            </w:r>
          </w:p>
          <w:p w:rsidR="002524C3" w:rsidRPr="00061BA9" w:rsidRDefault="00061BA9" w:rsidP="00252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BA9">
              <w:rPr>
                <w:rFonts w:ascii="Times New Roman" w:eastAsia="Calibri" w:hAnsi="Times New Roman" w:cs="Times New Roman"/>
              </w:rPr>
              <w:t>+</w:t>
            </w:r>
            <w:r w:rsidR="000112B5" w:rsidRPr="00061BA9">
              <w:rPr>
                <w:rFonts w:ascii="Times New Roman" w:eastAsia="Calibri" w:hAnsi="Times New Roman" w:cs="Times New Roman"/>
              </w:rPr>
              <w:t xml:space="preserve"> </w:t>
            </w:r>
            <w:r w:rsidR="002524C3" w:rsidRPr="00061BA9">
              <w:rPr>
                <w:rFonts w:ascii="Times New Roman" w:eastAsia="Calibri" w:hAnsi="Times New Roman" w:cs="Times New Roman"/>
              </w:rPr>
              <w:t xml:space="preserve">сведениях о </w:t>
            </w:r>
            <w:proofErr w:type="gramStart"/>
            <w:r w:rsidR="002524C3" w:rsidRPr="00061BA9">
              <w:rPr>
                <w:rFonts w:ascii="Times New Roman" w:eastAsia="Calibri" w:hAnsi="Times New Roman" w:cs="Times New Roman"/>
              </w:rPr>
              <w:t>положениях</w:t>
            </w:r>
            <w:proofErr w:type="gramEnd"/>
            <w:r w:rsidR="002524C3" w:rsidRPr="00061BA9">
              <w:rPr>
                <w:rFonts w:ascii="Times New Roman" w:eastAsia="Calibri" w:hAnsi="Times New Roman" w:cs="Times New Roman"/>
              </w:rPr>
              <w:t xml:space="preserve"> о структурных подразделениях (об органах управления) с приложением копий указанных положений (при их наличии).</w:t>
            </w:r>
          </w:p>
          <w:p w:rsidR="002524C3" w:rsidRPr="002524C3" w:rsidRDefault="002524C3" w:rsidP="002524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9" w:type="pct"/>
            <w:shd w:val="clear" w:color="auto" w:fill="DEEAF6"/>
          </w:tcPr>
          <w:p w:rsidR="002524C3" w:rsidRDefault="00373967" w:rsidP="002524C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hyperlink r:id="rId10" w:history="1">
              <w:r w:rsidR="00BB25F0" w:rsidRPr="008D6278">
                <w:rPr>
                  <w:rStyle w:val="aa"/>
                  <w:rFonts w:ascii="Times New Roman" w:eastAsia="Calibri" w:hAnsi="Times New Roman" w:cs="Times New Roman"/>
                </w:rPr>
                <w:t>http://school44.tomsk.ru/struktura-i-organyi-upravleniya-ou/</w:t>
              </w:r>
            </w:hyperlink>
          </w:p>
          <w:p w:rsidR="00BB25F0" w:rsidRDefault="00BB25F0" w:rsidP="002524C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BB25F0" w:rsidRPr="002524C3" w:rsidRDefault="00BB25F0" w:rsidP="002524C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2524C3" w:rsidRPr="002524C3" w:rsidTr="00F059F5">
        <w:trPr>
          <w:trHeight w:val="11700"/>
        </w:trPr>
        <w:tc>
          <w:tcPr>
            <w:tcW w:w="3861" w:type="pct"/>
            <w:shd w:val="clear" w:color="auto" w:fill="DEEAF6"/>
          </w:tcPr>
          <w:p w:rsidR="002524C3" w:rsidRPr="002524C3" w:rsidRDefault="002524C3" w:rsidP="002524C3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2524C3">
              <w:rPr>
                <w:rFonts w:ascii="Times New Roman" w:eastAsia="Calibri" w:hAnsi="Times New Roman" w:cs="Times New Roman"/>
                <w:b/>
                <w:u w:val="single"/>
              </w:rPr>
              <w:t>Подраздел "Документы"</w:t>
            </w:r>
          </w:p>
          <w:p w:rsidR="002524C3" w:rsidRPr="002524C3" w:rsidRDefault="002524C3" w:rsidP="002524C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u w:val="single"/>
              </w:rPr>
            </w:pPr>
          </w:p>
          <w:p w:rsidR="002524C3" w:rsidRPr="002524C3" w:rsidRDefault="002524C3" w:rsidP="002524C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2524C3">
              <w:rPr>
                <w:rFonts w:ascii="Times New Roman" w:eastAsia="Calibri" w:hAnsi="Times New Roman" w:cs="Times New Roman"/>
              </w:rPr>
              <w:t>На главной странице подраздела должны быть размещены следующие документы:</w:t>
            </w:r>
          </w:p>
          <w:p w:rsidR="002524C3" w:rsidRPr="002524C3" w:rsidRDefault="002524C3" w:rsidP="002524C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2524C3">
              <w:rPr>
                <w:rFonts w:ascii="Times New Roman" w:eastAsia="Calibri" w:hAnsi="Times New Roman" w:cs="Times New Roman"/>
              </w:rPr>
              <w:t>а) в виде копий:</w:t>
            </w:r>
          </w:p>
          <w:p w:rsidR="002524C3" w:rsidRPr="002524C3" w:rsidRDefault="000112B5" w:rsidP="002524C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+ </w:t>
            </w:r>
            <w:r w:rsidR="002524C3" w:rsidRPr="002524C3">
              <w:rPr>
                <w:rFonts w:ascii="Times New Roman" w:eastAsia="Calibri" w:hAnsi="Times New Roman" w:cs="Times New Roman"/>
              </w:rPr>
              <w:t>устав образовательной организации;</w:t>
            </w:r>
          </w:p>
          <w:p w:rsidR="002524C3" w:rsidRPr="002524C3" w:rsidRDefault="000112B5" w:rsidP="002524C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+ </w:t>
            </w:r>
            <w:r w:rsidR="002524C3" w:rsidRPr="002524C3">
              <w:rPr>
                <w:rFonts w:ascii="Times New Roman" w:eastAsia="Calibri" w:hAnsi="Times New Roman" w:cs="Times New Roman"/>
              </w:rPr>
              <w:t>лицензия на осуществление образовательной деятельности (с приложениями);</w:t>
            </w:r>
          </w:p>
          <w:p w:rsidR="002524C3" w:rsidRPr="002524C3" w:rsidRDefault="000112B5" w:rsidP="002524C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+ </w:t>
            </w:r>
            <w:r w:rsidR="002524C3" w:rsidRPr="002524C3">
              <w:rPr>
                <w:rFonts w:ascii="Times New Roman" w:eastAsia="Calibri" w:hAnsi="Times New Roman" w:cs="Times New Roman"/>
              </w:rPr>
              <w:t>свидетельство о государственной аккредитации (с приложениями);</w:t>
            </w:r>
          </w:p>
          <w:p w:rsidR="002524C3" w:rsidRPr="002524C3" w:rsidRDefault="000112B5" w:rsidP="002524C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 xml:space="preserve">+ </w:t>
            </w:r>
            <w:r w:rsidR="002524C3" w:rsidRPr="002524C3">
              <w:rPr>
                <w:rFonts w:ascii="Times New Roman" w:eastAsia="Calibri" w:hAnsi="Times New Roman" w:cs="Times New Roman"/>
              </w:rPr>
              <w:t xml:space="preserve">план финансово-хозяйственной деятельности образовательной организации, утвержденный в установленном законодательством Российской Федерации </w:t>
            </w:r>
            <w:hyperlink r:id="rId11" w:history="1">
              <w:r w:rsidR="002524C3" w:rsidRPr="002524C3">
                <w:rPr>
                  <w:rFonts w:ascii="Times New Roman" w:eastAsia="Calibri" w:hAnsi="Times New Roman" w:cs="Times New Roman"/>
                  <w:color w:val="0000FF"/>
                </w:rPr>
                <w:t>порядке</w:t>
              </w:r>
            </w:hyperlink>
            <w:r w:rsidR="002524C3" w:rsidRPr="002524C3">
              <w:rPr>
                <w:rFonts w:ascii="Times New Roman" w:eastAsia="Calibri" w:hAnsi="Times New Roman" w:cs="Times New Roman"/>
              </w:rPr>
              <w:t>, или бюджетные сметы образовательной организации;</w:t>
            </w:r>
            <w:proofErr w:type="gramEnd"/>
          </w:p>
          <w:p w:rsidR="002524C3" w:rsidRPr="002524C3" w:rsidRDefault="000112B5" w:rsidP="002524C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+ </w:t>
            </w:r>
            <w:r w:rsidR="002524C3" w:rsidRPr="002524C3">
              <w:rPr>
                <w:rFonts w:ascii="Times New Roman" w:eastAsia="Calibri" w:hAnsi="Times New Roman" w:cs="Times New Roman"/>
              </w:rPr>
              <w:t xml:space="preserve">локальные нормативные акты, предусмотренные </w:t>
            </w:r>
            <w:hyperlink r:id="rId12" w:history="1">
              <w:r w:rsidR="002524C3" w:rsidRPr="002524C3">
                <w:rPr>
                  <w:rFonts w:ascii="Times New Roman" w:eastAsia="Calibri" w:hAnsi="Times New Roman" w:cs="Times New Roman"/>
                  <w:color w:val="0000FF"/>
                </w:rPr>
                <w:t>частью 2 статьи 30</w:t>
              </w:r>
            </w:hyperlink>
            <w:r w:rsidR="002524C3" w:rsidRPr="002524C3">
              <w:rPr>
                <w:rFonts w:ascii="Times New Roman" w:eastAsia="Calibri" w:hAnsi="Times New Roman" w:cs="Times New Roman"/>
              </w:rPr>
              <w:t xml:space="preserve"> Федерального закона "Об образовании в Российской Федерации" &lt;1&gt;, правила внутреннего распорядка </w:t>
            </w:r>
            <w:proofErr w:type="gramStart"/>
            <w:r w:rsidR="002524C3" w:rsidRPr="002524C3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="002524C3" w:rsidRPr="002524C3">
              <w:rPr>
                <w:rFonts w:ascii="Times New Roman" w:eastAsia="Calibri" w:hAnsi="Times New Roman" w:cs="Times New Roman"/>
              </w:rPr>
              <w:t>, правила внутреннего трудового распорядка и коллективного договора;</w:t>
            </w:r>
          </w:p>
          <w:p w:rsidR="002524C3" w:rsidRPr="002524C3" w:rsidRDefault="002524C3" w:rsidP="002524C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2524C3">
              <w:rPr>
                <w:rFonts w:ascii="Times New Roman" w:eastAsia="Calibri" w:hAnsi="Times New Roman" w:cs="Times New Roman"/>
              </w:rPr>
              <w:t>--------------------------------</w:t>
            </w:r>
          </w:p>
          <w:p w:rsidR="002524C3" w:rsidRPr="002524C3" w:rsidRDefault="002524C3" w:rsidP="002524C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2524C3">
              <w:rPr>
                <w:rFonts w:ascii="Times New Roman" w:eastAsia="Calibri" w:hAnsi="Times New Roman" w:cs="Times New Roman"/>
              </w:rPr>
              <w:t xml:space="preserve">&lt;1&gt; Федеральный </w:t>
            </w:r>
            <w:hyperlink r:id="rId13" w:history="1">
              <w:r w:rsidRPr="002524C3">
                <w:rPr>
                  <w:rFonts w:ascii="Times New Roman" w:eastAsia="Calibri" w:hAnsi="Times New Roman" w:cs="Times New Roman"/>
                  <w:color w:val="0000FF"/>
                </w:rPr>
                <w:t>закон</w:t>
              </w:r>
            </w:hyperlink>
            <w:r w:rsidRPr="002524C3">
              <w:rPr>
                <w:rFonts w:ascii="Times New Roman" w:eastAsia="Calibri" w:hAnsi="Times New Roman" w:cs="Times New Roman"/>
              </w:rPr>
              <w:t xml:space="preserve"> от 29.12.2012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</w:t>
            </w:r>
            <w:proofErr w:type="gramEnd"/>
            <w:r w:rsidRPr="002524C3">
              <w:rPr>
                <w:rFonts w:ascii="Times New Roman" w:eastAsia="Calibri" w:hAnsi="Times New Roman" w:cs="Times New Roman"/>
              </w:rPr>
              <w:t xml:space="preserve"> официальный интернет-портал правовой информации http://pravo.gov.ru, 27.05.2014, N 0001201405270018).</w:t>
            </w:r>
          </w:p>
          <w:p w:rsidR="002524C3" w:rsidRPr="002524C3" w:rsidRDefault="000112B5" w:rsidP="002524C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+ </w:t>
            </w:r>
            <w:r w:rsidR="002524C3" w:rsidRPr="002524C3">
              <w:rPr>
                <w:rFonts w:ascii="Times New Roman" w:eastAsia="Calibri" w:hAnsi="Times New Roman" w:cs="Times New Roman"/>
              </w:rPr>
              <w:t xml:space="preserve">б) отчет о результатах </w:t>
            </w:r>
            <w:proofErr w:type="spellStart"/>
            <w:r w:rsidR="002524C3" w:rsidRPr="002524C3">
              <w:rPr>
                <w:rFonts w:ascii="Times New Roman" w:eastAsia="Calibri" w:hAnsi="Times New Roman" w:cs="Times New Roman"/>
              </w:rPr>
              <w:t>самообследования</w:t>
            </w:r>
            <w:proofErr w:type="spellEnd"/>
            <w:r w:rsidR="002524C3" w:rsidRPr="002524C3">
              <w:rPr>
                <w:rFonts w:ascii="Times New Roman" w:eastAsia="Calibri" w:hAnsi="Times New Roman" w:cs="Times New Roman"/>
              </w:rPr>
              <w:t>;</w:t>
            </w:r>
          </w:p>
          <w:p w:rsidR="002524C3" w:rsidRPr="002524C3" w:rsidRDefault="000112B5" w:rsidP="002524C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+ </w:t>
            </w:r>
            <w:r w:rsidR="002524C3" w:rsidRPr="002524C3">
              <w:rPr>
                <w:rFonts w:ascii="Times New Roman" w:eastAsia="Calibri" w:hAnsi="Times New Roman" w:cs="Times New Roman"/>
              </w:rPr>
              <w:t xml:space="preserve">в) 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</w:t>
            </w:r>
            <w:proofErr w:type="gramStart"/>
            <w:r w:rsidR="002524C3" w:rsidRPr="002524C3">
              <w:rPr>
                <w:rFonts w:ascii="Times New Roman" w:eastAsia="Calibri" w:hAnsi="Times New Roman" w:cs="Times New Roman"/>
              </w:rPr>
              <w:t>обучения</w:t>
            </w:r>
            <w:proofErr w:type="gramEnd"/>
            <w:r w:rsidR="002524C3" w:rsidRPr="002524C3">
              <w:rPr>
                <w:rFonts w:ascii="Times New Roman" w:eastAsia="Calibri" w:hAnsi="Times New Roman" w:cs="Times New Roman"/>
              </w:rPr>
              <w:t xml:space="preserve"> по каждой образовательной программе;</w:t>
            </w:r>
          </w:p>
          <w:p w:rsidR="002524C3" w:rsidRPr="002524C3" w:rsidRDefault="000112B5" w:rsidP="002524C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+ </w:t>
            </w:r>
            <w:r w:rsidR="002524C3" w:rsidRPr="002524C3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r w:rsidR="002524C3" w:rsidRPr="002524C3">
              <w:rPr>
                <w:rFonts w:ascii="Times New Roman" w:eastAsia="Calibri" w:hAnsi="Times New Roman" w:cs="Times New Roman"/>
              </w:rPr>
              <w:t>) документ 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содержание детей в образовательной организации, реализующей образовательные программы начального общего, основного общего или среднего общего образования, если в такой образовательной организации созданы условия для проживания обучающихся в интернате, либо за осуществление присмотра</w:t>
            </w:r>
            <w:proofErr w:type="gramEnd"/>
            <w:r w:rsidR="002524C3" w:rsidRPr="002524C3">
              <w:rPr>
                <w:rFonts w:ascii="Times New Roman" w:eastAsia="Calibri" w:hAnsi="Times New Roman" w:cs="Times New Roman"/>
              </w:rPr>
              <w:t xml:space="preserve"> и ухода за детьми в группах продленного дня в образовательной организации, реализующей образовательные программы начального общего, основного общего или среднего общего образования;</w:t>
            </w:r>
            <w:bookmarkStart w:id="1" w:name="l5"/>
            <w:bookmarkStart w:id="2" w:name="l3"/>
            <w:bookmarkEnd w:id="1"/>
            <w:bookmarkEnd w:id="2"/>
          </w:p>
          <w:p w:rsidR="002524C3" w:rsidRPr="00886BD0" w:rsidRDefault="000112B5" w:rsidP="002524C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+ </w:t>
            </w:r>
            <w:r w:rsidR="002524C3" w:rsidRPr="002524C3">
              <w:rPr>
                <w:rFonts w:ascii="Times New Roman" w:eastAsia="Calibri" w:hAnsi="Times New Roman" w:cs="Times New Roman"/>
              </w:rPr>
              <w:t xml:space="preserve">д) </w:t>
            </w:r>
            <w:r w:rsidR="002524C3" w:rsidRPr="00886BD0">
              <w:rPr>
                <w:rFonts w:ascii="Times New Roman" w:eastAsia="Calibri" w:hAnsi="Times New Roman" w:cs="Times New Roman"/>
              </w:rPr>
              <w:t>предписания органов, осуществляющих государственный контроль (надзор) в сфере образования, отчеты об исполнении таких предписаний.</w:t>
            </w:r>
            <w:r w:rsidR="00DA3F0F" w:rsidRPr="00886BD0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524C3" w:rsidRPr="002524C3" w:rsidRDefault="002524C3" w:rsidP="002524C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9" w:type="pct"/>
            <w:shd w:val="clear" w:color="auto" w:fill="DEEAF6"/>
          </w:tcPr>
          <w:p w:rsidR="002524C3" w:rsidRDefault="00373967" w:rsidP="002524C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hyperlink r:id="rId14" w:history="1">
              <w:r w:rsidR="000112B5" w:rsidRPr="008D6278">
                <w:rPr>
                  <w:rStyle w:val="aa"/>
                  <w:rFonts w:ascii="Times New Roman" w:eastAsia="Calibri" w:hAnsi="Times New Roman" w:cs="Times New Roman"/>
                </w:rPr>
                <w:t>http://school44.tomsk.ru/dokumentyi-2/</w:t>
              </w:r>
            </w:hyperlink>
          </w:p>
          <w:p w:rsidR="000112B5" w:rsidRPr="002524C3" w:rsidRDefault="000112B5" w:rsidP="002524C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156FE7" w:rsidRPr="002524C3" w:rsidTr="00F059F5">
        <w:trPr>
          <w:trHeight w:val="3225"/>
        </w:trPr>
        <w:tc>
          <w:tcPr>
            <w:tcW w:w="3861" w:type="pct"/>
            <w:shd w:val="clear" w:color="auto" w:fill="DEEAF6"/>
          </w:tcPr>
          <w:p w:rsidR="00156FE7" w:rsidRPr="002524C3" w:rsidRDefault="00156FE7" w:rsidP="002524C3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2524C3">
              <w:rPr>
                <w:rFonts w:ascii="Times New Roman" w:eastAsia="Calibri" w:hAnsi="Times New Roman" w:cs="Times New Roman"/>
                <w:b/>
                <w:u w:val="single"/>
              </w:rPr>
              <w:t>Подраздел "Образование"</w:t>
            </w:r>
          </w:p>
          <w:p w:rsidR="00156FE7" w:rsidRPr="002524C3" w:rsidRDefault="00156FE7" w:rsidP="002524C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u w:val="single"/>
              </w:rPr>
            </w:pPr>
          </w:p>
          <w:p w:rsidR="00156FE7" w:rsidRDefault="00156FE7" w:rsidP="002524C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2524C3">
              <w:rPr>
                <w:rFonts w:ascii="Times New Roman" w:eastAsia="Calibri" w:hAnsi="Times New Roman" w:cs="Times New Roman"/>
              </w:rPr>
              <w:t xml:space="preserve">Подраздел должен содержать информацию </w:t>
            </w:r>
          </w:p>
          <w:p w:rsidR="00156FE7" w:rsidRDefault="00156FE7" w:rsidP="002524C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+ </w:t>
            </w:r>
            <w:r w:rsidRPr="002524C3">
              <w:rPr>
                <w:rFonts w:ascii="Times New Roman" w:eastAsia="Calibri" w:hAnsi="Times New Roman" w:cs="Times New Roman"/>
              </w:rPr>
              <w:t xml:space="preserve">о реализуемых уровнях образования, </w:t>
            </w:r>
          </w:p>
          <w:p w:rsidR="00156FE7" w:rsidRDefault="00156FE7" w:rsidP="002524C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+ </w:t>
            </w:r>
            <w:r w:rsidRPr="002524C3">
              <w:rPr>
                <w:rFonts w:ascii="Times New Roman" w:eastAsia="Calibri" w:hAnsi="Times New Roman" w:cs="Times New Roman"/>
              </w:rPr>
              <w:t xml:space="preserve">о формах обучения, </w:t>
            </w:r>
          </w:p>
          <w:p w:rsidR="00156FE7" w:rsidRDefault="00156FE7" w:rsidP="002524C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+ </w:t>
            </w:r>
            <w:r w:rsidRPr="002524C3">
              <w:rPr>
                <w:rFonts w:ascii="Times New Roman" w:eastAsia="Calibri" w:hAnsi="Times New Roman" w:cs="Times New Roman"/>
              </w:rPr>
              <w:t xml:space="preserve">нормативных </w:t>
            </w:r>
            <w:proofErr w:type="gramStart"/>
            <w:r w:rsidRPr="002524C3">
              <w:rPr>
                <w:rFonts w:ascii="Times New Roman" w:eastAsia="Calibri" w:hAnsi="Times New Roman" w:cs="Times New Roman"/>
              </w:rPr>
              <w:t>сроках</w:t>
            </w:r>
            <w:proofErr w:type="gramEnd"/>
            <w:r w:rsidRPr="002524C3">
              <w:rPr>
                <w:rFonts w:ascii="Times New Roman" w:eastAsia="Calibri" w:hAnsi="Times New Roman" w:cs="Times New Roman"/>
              </w:rPr>
              <w:t xml:space="preserve"> обучения, </w:t>
            </w:r>
          </w:p>
          <w:p w:rsidR="00156FE7" w:rsidRDefault="00156FE7" w:rsidP="002524C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+ </w:t>
            </w:r>
            <w:proofErr w:type="gramStart"/>
            <w:r w:rsidRPr="002524C3">
              <w:rPr>
                <w:rFonts w:ascii="Times New Roman" w:eastAsia="Calibri" w:hAnsi="Times New Roman" w:cs="Times New Roman"/>
              </w:rPr>
              <w:t>сроке</w:t>
            </w:r>
            <w:proofErr w:type="gramEnd"/>
            <w:r w:rsidRPr="002524C3">
              <w:rPr>
                <w:rFonts w:ascii="Times New Roman" w:eastAsia="Calibri" w:hAnsi="Times New Roman" w:cs="Times New Roman"/>
              </w:rPr>
              <w:t xml:space="preserve"> действия государственной аккредитации образовательной программы (при наличии государственной аккредитации), </w:t>
            </w:r>
          </w:p>
          <w:p w:rsidR="002476CD" w:rsidRDefault="00156FE7" w:rsidP="002524C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+ </w:t>
            </w:r>
            <w:r w:rsidRPr="002524C3">
              <w:rPr>
                <w:rFonts w:ascii="Times New Roman" w:eastAsia="Calibri" w:hAnsi="Times New Roman" w:cs="Times New Roman"/>
              </w:rPr>
              <w:t xml:space="preserve">об описании образовательной программы с приложением ее копии, </w:t>
            </w:r>
          </w:p>
          <w:p w:rsidR="002476CD" w:rsidRDefault="002476CD" w:rsidP="002524C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+ </w:t>
            </w:r>
            <w:r w:rsidR="00156FE7" w:rsidRPr="002524C3">
              <w:rPr>
                <w:rFonts w:ascii="Times New Roman" w:eastAsia="Calibri" w:hAnsi="Times New Roman" w:cs="Times New Roman"/>
              </w:rPr>
              <w:t xml:space="preserve">об учебном плане с приложением его копии, </w:t>
            </w:r>
          </w:p>
          <w:p w:rsidR="002476CD" w:rsidRDefault="002476CD" w:rsidP="002524C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+ </w:t>
            </w:r>
            <w:r w:rsidR="00156FE7" w:rsidRPr="002524C3">
              <w:rPr>
                <w:rFonts w:ascii="Times New Roman" w:eastAsia="Calibri" w:hAnsi="Times New Roman" w:cs="Times New Roman"/>
              </w:rPr>
              <w:t>об аннотации к рабочим программам дисциплин (по каждой дисциплине в составе образовательной программы) с приложением их копий (при наличии),</w:t>
            </w:r>
          </w:p>
          <w:p w:rsidR="002476CD" w:rsidRDefault="002476CD" w:rsidP="002524C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+ </w:t>
            </w:r>
            <w:r w:rsidR="00156FE7" w:rsidRPr="002524C3">
              <w:rPr>
                <w:rFonts w:ascii="Times New Roman" w:eastAsia="Calibri" w:hAnsi="Times New Roman" w:cs="Times New Roman"/>
              </w:rPr>
              <w:t xml:space="preserve">о календарном учебном графике с приложением его копии, </w:t>
            </w:r>
          </w:p>
          <w:p w:rsidR="002476CD" w:rsidRDefault="002476CD" w:rsidP="002524C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+ </w:t>
            </w:r>
            <w:r w:rsidR="00156FE7" w:rsidRPr="002524C3">
              <w:rPr>
                <w:rFonts w:ascii="Times New Roman" w:eastAsia="Calibri" w:hAnsi="Times New Roman" w:cs="Times New Roman"/>
              </w:rPr>
              <w:t xml:space="preserve">о методических и об иных документах, разработанных образовательной организацией для обеспечения образовательного процесса, </w:t>
            </w:r>
          </w:p>
          <w:p w:rsidR="00B21250" w:rsidRDefault="002476CD" w:rsidP="002524C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+ </w:t>
            </w:r>
            <w:r w:rsidR="00156FE7" w:rsidRPr="002524C3">
              <w:rPr>
                <w:rFonts w:ascii="Times New Roman" w:eastAsia="Calibri" w:hAnsi="Times New Roman" w:cs="Times New Roman"/>
              </w:rPr>
              <w:t xml:space="preserve">о реализуемых </w:t>
            </w:r>
            <w:r w:rsidR="00156FE7" w:rsidRPr="00CC3A67">
              <w:rPr>
                <w:rFonts w:ascii="Times New Roman" w:eastAsia="Calibri" w:hAnsi="Times New Roman" w:cs="Times New Roman"/>
              </w:rPr>
              <w:t>образовательных программах, в том числе о реализуемых адаптированных образовательных программах, с указанием учебных предметов, курсов, дисциплин (модулей), практики</w:t>
            </w:r>
            <w:r w:rsidR="00156FE7" w:rsidRPr="002524C3">
              <w:rPr>
                <w:rFonts w:ascii="Times New Roman" w:eastAsia="Calibri" w:hAnsi="Times New Roman" w:cs="Times New Roman"/>
              </w:rPr>
              <w:t xml:space="preserve">, предусмотренных соответствующей образовательной программой, а также об использовании при реализации указанных образовательных программ электронного обучения и дистанционных образовательных технологий, </w:t>
            </w:r>
          </w:p>
          <w:p w:rsidR="00B21250" w:rsidRDefault="00B21250" w:rsidP="002524C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+ </w:t>
            </w:r>
            <w:r w:rsidR="00156FE7" w:rsidRPr="002524C3">
              <w:rPr>
                <w:rFonts w:ascii="Times New Roman" w:eastAsia="Calibri" w:hAnsi="Times New Roman" w:cs="Times New Roman"/>
              </w:rPr>
              <w:t xml:space="preserve">о численности обучающихся по реализуемым образовательным программам за счет </w:t>
            </w:r>
            <w:r>
              <w:rPr>
                <w:rFonts w:ascii="Times New Roman" w:eastAsia="Calibri" w:hAnsi="Times New Roman" w:cs="Times New Roman"/>
              </w:rPr>
              <w:t xml:space="preserve">+ </w:t>
            </w:r>
            <w:r w:rsidR="00156FE7" w:rsidRPr="002524C3">
              <w:rPr>
                <w:rFonts w:ascii="Times New Roman" w:eastAsia="Calibri" w:hAnsi="Times New Roman" w:cs="Times New Roman"/>
              </w:rPr>
              <w:t xml:space="preserve">бюджетных ассигнований федерального бюджета, бюджетов субъектов Российской Федерации, местных бюджетов и </w:t>
            </w:r>
            <w:r>
              <w:rPr>
                <w:rFonts w:ascii="Times New Roman" w:eastAsia="Calibri" w:hAnsi="Times New Roman" w:cs="Times New Roman"/>
              </w:rPr>
              <w:t xml:space="preserve">+ </w:t>
            </w:r>
            <w:r w:rsidR="00156FE7" w:rsidRPr="002524C3">
              <w:rPr>
                <w:rFonts w:ascii="Times New Roman" w:eastAsia="Calibri" w:hAnsi="Times New Roman" w:cs="Times New Roman"/>
              </w:rPr>
              <w:t xml:space="preserve">по договорам об образовании за счет средств физических и (или) юридических лиц, </w:t>
            </w:r>
          </w:p>
          <w:p w:rsidR="00156FE7" w:rsidRPr="002524C3" w:rsidRDefault="00B21250" w:rsidP="002524C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+ </w:t>
            </w:r>
            <w:r w:rsidR="00156FE7" w:rsidRPr="002524C3">
              <w:rPr>
                <w:rFonts w:ascii="Times New Roman" w:eastAsia="Calibri" w:hAnsi="Times New Roman" w:cs="Times New Roman"/>
              </w:rPr>
              <w:t>о языках, на которых осуществляется образование (обучение).</w:t>
            </w:r>
          </w:p>
          <w:p w:rsidR="00156FE7" w:rsidRPr="002524C3" w:rsidRDefault="00156FE7" w:rsidP="002524C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2524C3">
              <w:rPr>
                <w:rFonts w:ascii="Times New Roman" w:eastAsia="Calibri" w:hAnsi="Times New Roman" w:cs="Times New Roman"/>
              </w:rPr>
              <w:t>Образовательные организации, реализующие общеобразовательные программы, дополнительно указывают наименование образовательной программы.</w:t>
            </w:r>
          </w:p>
          <w:p w:rsidR="00156FE7" w:rsidRPr="002524C3" w:rsidRDefault="00156FE7" w:rsidP="002524C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2524C3">
              <w:rPr>
                <w:rFonts w:ascii="Times New Roman" w:eastAsia="Calibri" w:hAnsi="Times New Roman" w:cs="Times New Roman"/>
              </w:rPr>
              <w:t>Образовательные организации, реализующие профессиональные образовательные программы, дополнительно, для каждой образовательной программы указывают:</w:t>
            </w:r>
          </w:p>
          <w:p w:rsidR="00156FE7" w:rsidRPr="002524C3" w:rsidRDefault="00156FE7" w:rsidP="002524C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2524C3">
              <w:rPr>
                <w:rFonts w:ascii="Times New Roman" w:eastAsia="Calibri" w:hAnsi="Times New Roman" w:cs="Times New Roman"/>
              </w:rPr>
              <w:t>а) уровень образования;</w:t>
            </w:r>
          </w:p>
          <w:p w:rsidR="00156FE7" w:rsidRPr="002524C3" w:rsidRDefault="00156FE7" w:rsidP="002524C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2524C3">
              <w:rPr>
                <w:rFonts w:ascii="Times New Roman" w:eastAsia="Calibri" w:hAnsi="Times New Roman" w:cs="Times New Roman"/>
              </w:rPr>
              <w:t>б) код и наименование профессии, специальности, направления подготовки;</w:t>
            </w:r>
          </w:p>
          <w:p w:rsidR="00156FE7" w:rsidRPr="002524C3" w:rsidRDefault="00156FE7" w:rsidP="002524C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2524C3">
              <w:rPr>
                <w:rFonts w:ascii="Times New Roman" w:eastAsia="Calibri" w:hAnsi="Times New Roman" w:cs="Times New Roman"/>
              </w:rPr>
              <w:t>в) информацию:</w:t>
            </w:r>
          </w:p>
          <w:p w:rsidR="00156FE7" w:rsidRPr="002524C3" w:rsidRDefault="00156FE7" w:rsidP="002524C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2524C3">
              <w:rPr>
                <w:rFonts w:ascii="Times New Roman" w:eastAsia="Calibri" w:hAnsi="Times New Roman" w:cs="Times New Roman"/>
              </w:rPr>
              <w:t>о направлениях и результатах научной (научно-исследовательской) деятельности и научно-исследовательской базе для ее осуществления (для образовательных организаций высшего образования и организаций дополнительного профессионального образования);</w:t>
            </w:r>
          </w:p>
          <w:p w:rsidR="00156FE7" w:rsidRPr="002524C3" w:rsidRDefault="00156FE7" w:rsidP="002524C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proofErr w:type="gramStart"/>
            <w:r w:rsidRPr="002524C3">
              <w:rPr>
                <w:rFonts w:ascii="Times New Roman" w:eastAsia="Calibri" w:hAnsi="Times New Roman" w:cs="Times New Roman"/>
              </w:rPr>
              <w:t>о результатах приема по каждой профессии, специальности среднего профессионального образования (при наличии вступительных испытаний), каждому направлению подготовки или специальности высшего образования с различными условиями приема (на места, финансируемые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 с указанием средней суммы набранных баллов по всем</w:t>
            </w:r>
            <w:proofErr w:type="gramEnd"/>
            <w:r w:rsidRPr="002524C3">
              <w:rPr>
                <w:rFonts w:ascii="Times New Roman" w:eastAsia="Calibri" w:hAnsi="Times New Roman" w:cs="Times New Roman"/>
              </w:rPr>
              <w:t xml:space="preserve"> вступительным испытаниям, а также о результатах перевода, восстановления и отчисления.</w:t>
            </w:r>
          </w:p>
        </w:tc>
        <w:tc>
          <w:tcPr>
            <w:tcW w:w="1139" w:type="pct"/>
            <w:shd w:val="clear" w:color="auto" w:fill="DEEAF6"/>
          </w:tcPr>
          <w:p w:rsidR="00156FE7" w:rsidRDefault="00373967" w:rsidP="002524C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hyperlink r:id="rId15" w:history="1">
              <w:r w:rsidR="00156FE7" w:rsidRPr="008D6278">
                <w:rPr>
                  <w:rStyle w:val="aa"/>
                  <w:rFonts w:ascii="Times New Roman" w:eastAsia="Calibri" w:hAnsi="Times New Roman" w:cs="Times New Roman"/>
                </w:rPr>
                <w:t>http://school44.tomsk.ru/obrazovanie-2/</w:t>
              </w:r>
            </w:hyperlink>
          </w:p>
          <w:p w:rsidR="00156FE7" w:rsidRDefault="00156FE7" w:rsidP="002524C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2524C3" w:rsidRPr="002524C3" w:rsidTr="00F059F5">
        <w:tc>
          <w:tcPr>
            <w:tcW w:w="3861" w:type="pct"/>
            <w:shd w:val="clear" w:color="auto" w:fill="DEEAF6"/>
          </w:tcPr>
          <w:p w:rsidR="002524C3" w:rsidRPr="002524C3" w:rsidRDefault="002524C3" w:rsidP="002524C3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2524C3">
              <w:rPr>
                <w:rFonts w:ascii="Times New Roman" w:eastAsia="Calibri" w:hAnsi="Times New Roman" w:cs="Times New Roman"/>
                <w:b/>
                <w:u w:val="single"/>
              </w:rPr>
              <w:t>Подраздел "Образовательные стандарты" &lt;1&gt;</w:t>
            </w:r>
          </w:p>
          <w:p w:rsidR="002524C3" w:rsidRPr="002524C3" w:rsidRDefault="002524C3" w:rsidP="002524C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u w:val="single"/>
              </w:rPr>
            </w:pPr>
          </w:p>
          <w:p w:rsidR="002524C3" w:rsidRPr="002524C3" w:rsidRDefault="002524C3" w:rsidP="002524C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2524C3">
              <w:rPr>
                <w:rFonts w:ascii="Times New Roman" w:eastAsia="Calibri" w:hAnsi="Times New Roman" w:cs="Times New Roman"/>
              </w:rPr>
              <w:t>&lt;1&gt; Данный подраздел заполняется при использовании федеральных государственных образовательных стандартов или при утверждении образовательных стандартов.</w:t>
            </w:r>
          </w:p>
          <w:p w:rsidR="002524C3" w:rsidRPr="002524C3" w:rsidRDefault="002524C3" w:rsidP="002524C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  <w:p w:rsidR="00F059F5" w:rsidRDefault="002524C3" w:rsidP="002524C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2524C3">
              <w:rPr>
                <w:rFonts w:ascii="Times New Roman" w:eastAsia="Calibri" w:hAnsi="Times New Roman" w:cs="Times New Roman"/>
              </w:rPr>
              <w:t xml:space="preserve">Подраздел должен содержать информацию </w:t>
            </w:r>
          </w:p>
          <w:p w:rsidR="002524C3" w:rsidRPr="002524C3" w:rsidRDefault="00F059F5" w:rsidP="002524C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+ </w:t>
            </w:r>
            <w:r w:rsidR="002524C3" w:rsidRPr="002524C3">
              <w:rPr>
                <w:rFonts w:ascii="Times New Roman" w:eastAsia="Calibri" w:hAnsi="Times New Roman" w:cs="Times New Roman"/>
              </w:rPr>
              <w:t xml:space="preserve">о федеральных государственных образовательных </w:t>
            </w:r>
            <w:hyperlink r:id="rId16" w:history="1">
              <w:r w:rsidR="002524C3" w:rsidRPr="002524C3">
                <w:rPr>
                  <w:rFonts w:ascii="Times New Roman" w:eastAsia="Calibri" w:hAnsi="Times New Roman" w:cs="Times New Roman"/>
                  <w:color w:val="0000FF"/>
                </w:rPr>
                <w:t>стандартах</w:t>
              </w:r>
            </w:hyperlink>
            <w:r w:rsidR="002524C3" w:rsidRPr="002524C3">
              <w:rPr>
                <w:rFonts w:ascii="Times New Roman" w:eastAsia="Calibri" w:hAnsi="Times New Roman" w:cs="Times New Roman"/>
              </w:rPr>
              <w:t xml:space="preserve"> и об образовательных стандартах. Информация должна быть представлена с приложением их копий (при наличии).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Федерации.</w:t>
            </w:r>
          </w:p>
        </w:tc>
        <w:tc>
          <w:tcPr>
            <w:tcW w:w="1139" w:type="pct"/>
            <w:shd w:val="clear" w:color="auto" w:fill="DEEAF6"/>
          </w:tcPr>
          <w:p w:rsidR="002524C3" w:rsidRDefault="00373967" w:rsidP="002524C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hyperlink r:id="rId17" w:history="1">
              <w:r w:rsidR="00B21250" w:rsidRPr="008D6278">
                <w:rPr>
                  <w:rStyle w:val="aa"/>
                  <w:rFonts w:ascii="Times New Roman" w:eastAsia="Calibri" w:hAnsi="Times New Roman" w:cs="Times New Roman"/>
                </w:rPr>
                <w:t>http://school44.tomsk.ru/obrazovatelnyie-standartyi/</w:t>
              </w:r>
            </w:hyperlink>
          </w:p>
          <w:p w:rsidR="00B21250" w:rsidRPr="002524C3" w:rsidRDefault="00B21250" w:rsidP="002524C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2524C3" w:rsidRPr="002524C3" w:rsidTr="00F059F5">
        <w:tc>
          <w:tcPr>
            <w:tcW w:w="3861" w:type="pct"/>
            <w:shd w:val="clear" w:color="auto" w:fill="DEEAF6"/>
          </w:tcPr>
          <w:p w:rsidR="002524C3" w:rsidRPr="002524C3" w:rsidRDefault="002524C3" w:rsidP="002524C3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2524C3">
              <w:rPr>
                <w:rFonts w:ascii="Times New Roman" w:eastAsia="Calibri" w:hAnsi="Times New Roman" w:cs="Times New Roman"/>
                <w:b/>
                <w:u w:val="single"/>
              </w:rPr>
              <w:t>Подраздел "Руководство. Педагогический (научно-педагогический) состав"</w:t>
            </w:r>
          </w:p>
          <w:p w:rsidR="002524C3" w:rsidRPr="002524C3" w:rsidRDefault="002524C3" w:rsidP="002524C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  <w:p w:rsidR="002524C3" w:rsidRPr="002524C3" w:rsidRDefault="002524C3" w:rsidP="002524C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2524C3">
              <w:rPr>
                <w:rFonts w:ascii="Times New Roman" w:eastAsia="Calibri" w:hAnsi="Times New Roman" w:cs="Times New Roman"/>
              </w:rPr>
              <w:t>Главная страница подраздела должна содержать следующую информацию:</w:t>
            </w:r>
          </w:p>
          <w:p w:rsidR="002524C3" w:rsidRPr="002524C3" w:rsidRDefault="00F059F5" w:rsidP="002524C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 xml:space="preserve">+ </w:t>
            </w:r>
            <w:r w:rsidR="002524C3" w:rsidRPr="002524C3">
              <w:rPr>
                <w:rFonts w:ascii="Times New Roman" w:eastAsia="Calibri" w:hAnsi="Times New Roman" w:cs="Times New Roman"/>
              </w:rPr>
              <w:t>а) о руководителе образовательной организации, его заместителях, руководителях филиалов образовательной организации (при их наличии), в том числе фамилию, имя, отчество (при наличии) руководителя, его заместителей, должность руководителя, его заместителей, контактные телефоны, адреса электронной почты.</w:t>
            </w:r>
            <w:proofErr w:type="gramEnd"/>
          </w:p>
          <w:p w:rsidR="002524C3" w:rsidRPr="002524C3" w:rsidRDefault="00F059F5" w:rsidP="002524C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 xml:space="preserve">+ </w:t>
            </w:r>
            <w:r w:rsidR="002524C3" w:rsidRPr="002524C3">
              <w:rPr>
                <w:rFonts w:ascii="Times New Roman" w:eastAsia="Calibri" w:hAnsi="Times New Roman" w:cs="Times New Roman"/>
              </w:rPr>
              <w:t>б) о персональном составе педагогических работников с указанием уровня образования, квалификации и опыта работы, в том числе фамилию, имя, отчество (при наличии) работника, занимаемую должность (должности), преподаваемые дисциплины, ученую степень (при наличии), ученое звание (при наличии), наименование направления подготовки и (или) специальности, данные о повышении квалификации и (или) профессиональной переподготовке (при наличии), общий стаж работы, стаж работы по специальности.</w:t>
            </w:r>
            <w:proofErr w:type="gramEnd"/>
          </w:p>
        </w:tc>
        <w:tc>
          <w:tcPr>
            <w:tcW w:w="1139" w:type="pct"/>
            <w:shd w:val="clear" w:color="auto" w:fill="DEEAF6"/>
          </w:tcPr>
          <w:p w:rsidR="002524C3" w:rsidRDefault="00373967" w:rsidP="002524C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hyperlink r:id="rId18" w:history="1">
              <w:r w:rsidR="00F059F5" w:rsidRPr="008D6278">
                <w:rPr>
                  <w:rStyle w:val="aa"/>
                  <w:rFonts w:ascii="Times New Roman" w:eastAsia="Calibri" w:hAnsi="Times New Roman" w:cs="Times New Roman"/>
                </w:rPr>
                <w:t>http://school44.tomsk.ru/rukovodstvo-i-ped-sostav/</w:t>
              </w:r>
            </w:hyperlink>
          </w:p>
          <w:p w:rsidR="00F059F5" w:rsidRPr="002524C3" w:rsidRDefault="00F059F5" w:rsidP="002524C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2524C3" w:rsidRPr="002524C3" w:rsidTr="00F059F5">
        <w:tc>
          <w:tcPr>
            <w:tcW w:w="3861" w:type="pct"/>
            <w:shd w:val="clear" w:color="auto" w:fill="DEEAF6"/>
          </w:tcPr>
          <w:p w:rsidR="002524C3" w:rsidRPr="002524C3" w:rsidRDefault="002524C3" w:rsidP="002524C3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2524C3">
              <w:rPr>
                <w:rFonts w:ascii="Times New Roman" w:eastAsia="Calibri" w:hAnsi="Times New Roman" w:cs="Times New Roman"/>
                <w:b/>
                <w:u w:val="single"/>
              </w:rPr>
              <w:t>Подраздел "Материально-техническое обеспечение и оснащенность образовательного процесса"</w:t>
            </w:r>
          </w:p>
          <w:p w:rsidR="002524C3" w:rsidRPr="002524C3" w:rsidRDefault="002524C3" w:rsidP="002524C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u w:val="single"/>
              </w:rPr>
            </w:pPr>
          </w:p>
          <w:p w:rsidR="00F059F5" w:rsidRDefault="002524C3" w:rsidP="002524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524C3">
              <w:rPr>
                <w:rFonts w:ascii="Times New Roman" w:eastAsia="Calibri" w:hAnsi="Times New Roman" w:cs="Times New Roman"/>
              </w:rPr>
              <w:t xml:space="preserve">Главная страница подраздела должна содержать информацию </w:t>
            </w:r>
          </w:p>
          <w:p w:rsidR="00F059F5" w:rsidRDefault="00F059F5" w:rsidP="002524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+ </w:t>
            </w:r>
            <w:r w:rsidR="002524C3" w:rsidRPr="002524C3">
              <w:rPr>
                <w:rFonts w:ascii="Times New Roman" w:eastAsia="Calibri" w:hAnsi="Times New Roman" w:cs="Times New Roman"/>
              </w:rPr>
              <w:t xml:space="preserve">о материально-техническом обеспечении образовательной деятельности, в том числе сведения </w:t>
            </w:r>
          </w:p>
          <w:p w:rsidR="00F059F5" w:rsidRDefault="00F059F5" w:rsidP="00F05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+ </w:t>
            </w:r>
            <w:r w:rsidR="002524C3" w:rsidRPr="002524C3">
              <w:rPr>
                <w:rFonts w:ascii="Times New Roman" w:eastAsia="Calibri" w:hAnsi="Times New Roman" w:cs="Times New Roman"/>
              </w:rPr>
              <w:t xml:space="preserve">о наличии оборудованных учебных кабинетов, объектов, для проведения практических занятий, </w:t>
            </w:r>
          </w:p>
          <w:p w:rsidR="00F059F5" w:rsidRDefault="00F059F5" w:rsidP="00F05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+ </w:t>
            </w:r>
            <w:r w:rsidR="002524C3" w:rsidRPr="002524C3">
              <w:rPr>
                <w:rFonts w:ascii="Times New Roman" w:eastAsia="Calibri" w:hAnsi="Times New Roman" w:cs="Times New Roman"/>
              </w:rPr>
              <w:t xml:space="preserve">библиотек, </w:t>
            </w:r>
            <w:r>
              <w:rPr>
                <w:rFonts w:ascii="Times New Roman" w:eastAsia="Calibri" w:hAnsi="Times New Roman" w:cs="Times New Roman"/>
              </w:rPr>
              <w:t xml:space="preserve">+ </w:t>
            </w:r>
            <w:r w:rsidR="002524C3" w:rsidRPr="002524C3">
              <w:rPr>
                <w:rFonts w:ascii="Times New Roman" w:eastAsia="Calibri" w:hAnsi="Times New Roman" w:cs="Times New Roman"/>
              </w:rPr>
              <w:t xml:space="preserve">объектов спорта, </w:t>
            </w:r>
            <w:r>
              <w:rPr>
                <w:rFonts w:ascii="Times New Roman" w:eastAsia="Calibri" w:hAnsi="Times New Roman" w:cs="Times New Roman"/>
              </w:rPr>
              <w:t xml:space="preserve">+ </w:t>
            </w:r>
            <w:r w:rsidR="002524C3" w:rsidRPr="002524C3">
              <w:rPr>
                <w:rFonts w:ascii="Times New Roman" w:eastAsia="Calibri" w:hAnsi="Times New Roman" w:cs="Times New Roman"/>
              </w:rPr>
              <w:t xml:space="preserve">средств обучения и воспитания, в том числе </w:t>
            </w:r>
            <w:r>
              <w:rPr>
                <w:rFonts w:ascii="Times New Roman" w:eastAsia="Calibri" w:hAnsi="Times New Roman" w:cs="Times New Roman"/>
              </w:rPr>
              <w:t xml:space="preserve">+ </w:t>
            </w:r>
            <w:r w:rsidR="002524C3" w:rsidRPr="002524C3">
              <w:rPr>
                <w:rFonts w:ascii="Times New Roman" w:eastAsia="Calibri" w:hAnsi="Times New Roman" w:cs="Times New Roman"/>
              </w:rPr>
              <w:t xml:space="preserve">приспособленных для использования инвалидами и лицами с ограниченными возможностями здоровья, об обеспечении доступа в здания образовательной организации инвалидов и лиц с ограниченными возможностями здоровья, </w:t>
            </w:r>
          </w:p>
          <w:p w:rsidR="00F059F5" w:rsidRPr="00CC3A67" w:rsidRDefault="00F059F5" w:rsidP="00F05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+ </w:t>
            </w:r>
            <w:r w:rsidR="002524C3" w:rsidRPr="002524C3">
              <w:rPr>
                <w:rFonts w:ascii="Times New Roman" w:eastAsia="Calibri" w:hAnsi="Times New Roman" w:cs="Times New Roman"/>
              </w:rPr>
              <w:t xml:space="preserve">об </w:t>
            </w:r>
            <w:r w:rsidR="002524C3" w:rsidRPr="00CC3A67">
              <w:rPr>
                <w:rFonts w:ascii="Times New Roman" w:eastAsia="Calibri" w:hAnsi="Times New Roman" w:cs="Times New Roman"/>
              </w:rPr>
              <w:t xml:space="preserve">условиях питания обучающихся, в том числе </w:t>
            </w:r>
            <w:r w:rsidRPr="00CC3A67">
              <w:rPr>
                <w:rFonts w:ascii="Times New Roman" w:eastAsia="Calibri" w:hAnsi="Times New Roman" w:cs="Times New Roman"/>
              </w:rPr>
              <w:t xml:space="preserve">+ </w:t>
            </w:r>
            <w:r w:rsidR="002524C3" w:rsidRPr="00CC3A67">
              <w:rPr>
                <w:rFonts w:ascii="Times New Roman" w:eastAsia="Calibri" w:hAnsi="Times New Roman" w:cs="Times New Roman"/>
              </w:rPr>
              <w:t xml:space="preserve">инвалидов и лиц с ограниченными возможностями здоровья, </w:t>
            </w:r>
          </w:p>
          <w:p w:rsidR="00F059F5" w:rsidRPr="00CC3A67" w:rsidRDefault="00CC3A67" w:rsidP="00F05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  <w:r w:rsidR="00F059F5" w:rsidRPr="00CC3A67">
              <w:rPr>
                <w:rFonts w:ascii="Times New Roman" w:eastAsia="Calibri" w:hAnsi="Times New Roman" w:cs="Times New Roman"/>
              </w:rPr>
              <w:t xml:space="preserve"> </w:t>
            </w:r>
            <w:r w:rsidR="002524C3" w:rsidRPr="00CC3A67">
              <w:rPr>
                <w:rFonts w:ascii="Times New Roman" w:eastAsia="Calibri" w:hAnsi="Times New Roman" w:cs="Times New Roman"/>
              </w:rPr>
              <w:t xml:space="preserve">об условиях охраны здоровья обучающихся, в том числе инвалидов и лиц с ограниченными возможностями здоровья, </w:t>
            </w:r>
          </w:p>
          <w:p w:rsidR="00F059F5" w:rsidRDefault="00F059F5" w:rsidP="00F05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C3A67">
              <w:rPr>
                <w:rFonts w:ascii="Times New Roman" w:eastAsia="Calibri" w:hAnsi="Times New Roman" w:cs="Times New Roman"/>
              </w:rPr>
              <w:t xml:space="preserve">+ </w:t>
            </w:r>
            <w:r w:rsidR="002524C3" w:rsidRPr="00CC3A67">
              <w:rPr>
                <w:rFonts w:ascii="Times New Roman" w:eastAsia="Calibri" w:hAnsi="Times New Roman" w:cs="Times New Roman"/>
              </w:rPr>
              <w:t>о доступе к информационным</w:t>
            </w:r>
            <w:r w:rsidR="002524C3" w:rsidRPr="002524C3">
              <w:rPr>
                <w:rFonts w:ascii="Times New Roman" w:eastAsia="Calibri" w:hAnsi="Times New Roman" w:cs="Times New Roman"/>
              </w:rPr>
              <w:t xml:space="preserve">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здоровья, </w:t>
            </w:r>
          </w:p>
          <w:p w:rsidR="00F059F5" w:rsidRDefault="00F059F5" w:rsidP="00F05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+ </w:t>
            </w:r>
            <w:r w:rsidR="002524C3" w:rsidRPr="002524C3">
              <w:rPr>
                <w:rFonts w:ascii="Times New Roman" w:eastAsia="Calibri" w:hAnsi="Times New Roman" w:cs="Times New Roman"/>
              </w:rPr>
              <w:t xml:space="preserve">об электронных образовательных ресурсах, к которым обеспечивается доступ обучающихся, в том числе приспособленных для использования инвалидами и лицами с ограниченными возможностями здоровья, </w:t>
            </w:r>
          </w:p>
          <w:p w:rsidR="002524C3" w:rsidRPr="002524C3" w:rsidRDefault="00F059F5" w:rsidP="00F05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+ </w:t>
            </w:r>
            <w:r w:rsidR="002524C3" w:rsidRPr="002524C3">
              <w:rPr>
                <w:rFonts w:ascii="Times New Roman" w:eastAsia="Calibri" w:hAnsi="Times New Roman" w:cs="Times New Roman"/>
              </w:rPr>
              <w:t>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здоровья.</w:t>
            </w:r>
          </w:p>
        </w:tc>
        <w:tc>
          <w:tcPr>
            <w:tcW w:w="1139" w:type="pct"/>
            <w:shd w:val="clear" w:color="auto" w:fill="DEEAF6"/>
          </w:tcPr>
          <w:p w:rsidR="002524C3" w:rsidRDefault="00373967" w:rsidP="002524C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hyperlink r:id="rId19" w:history="1">
              <w:r w:rsidR="00F059F5" w:rsidRPr="008D6278">
                <w:rPr>
                  <w:rStyle w:val="aa"/>
                  <w:rFonts w:ascii="Times New Roman" w:eastAsia="Calibri" w:hAnsi="Times New Roman" w:cs="Times New Roman"/>
                </w:rPr>
                <w:t>http://school44.tomsk.ru/materialno-tehnicheskoe-obespechenie-i-osashhennost-obrazovatelnogo-protsessa/</w:t>
              </w:r>
            </w:hyperlink>
          </w:p>
          <w:p w:rsidR="00F059F5" w:rsidRPr="002524C3" w:rsidRDefault="00F059F5" w:rsidP="002524C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2524C3" w:rsidRPr="002524C3" w:rsidTr="00F059F5">
        <w:tc>
          <w:tcPr>
            <w:tcW w:w="3861" w:type="pct"/>
            <w:shd w:val="clear" w:color="auto" w:fill="DEEAF6"/>
          </w:tcPr>
          <w:p w:rsidR="002524C3" w:rsidRPr="002524C3" w:rsidRDefault="002524C3" w:rsidP="002524C3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2524C3">
              <w:rPr>
                <w:rFonts w:ascii="Times New Roman" w:eastAsia="Calibri" w:hAnsi="Times New Roman" w:cs="Times New Roman"/>
                <w:b/>
                <w:u w:val="single"/>
              </w:rPr>
              <w:t>Подраздел "Стипендии и иные виды материальной поддержки"</w:t>
            </w:r>
          </w:p>
          <w:p w:rsidR="002524C3" w:rsidRPr="002524C3" w:rsidRDefault="002524C3" w:rsidP="002524C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E863A9" w:rsidRDefault="002524C3" w:rsidP="002524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524C3">
              <w:rPr>
                <w:rFonts w:ascii="Times New Roman" w:eastAsia="Calibri" w:hAnsi="Times New Roman" w:cs="Times New Roman"/>
              </w:rPr>
              <w:t xml:space="preserve">Главная страница подраздела должна содержать информацию </w:t>
            </w:r>
          </w:p>
          <w:p w:rsidR="00E863A9" w:rsidRDefault="00E863A9" w:rsidP="00E86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+ </w:t>
            </w:r>
            <w:r w:rsidR="002524C3" w:rsidRPr="002524C3">
              <w:rPr>
                <w:rFonts w:ascii="Times New Roman" w:eastAsia="Calibri" w:hAnsi="Times New Roman" w:cs="Times New Roman"/>
              </w:rPr>
              <w:t xml:space="preserve">о наличии и условиях предоставления </w:t>
            </w:r>
            <w:proofErr w:type="gramStart"/>
            <w:r w:rsidR="002524C3" w:rsidRPr="002524C3">
              <w:rPr>
                <w:rFonts w:ascii="Times New Roman" w:eastAsia="Calibri" w:hAnsi="Times New Roman" w:cs="Times New Roman"/>
              </w:rPr>
              <w:t>обучающимся</w:t>
            </w:r>
            <w:proofErr w:type="gramEnd"/>
            <w:r w:rsidR="002524C3" w:rsidRPr="002524C3">
              <w:rPr>
                <w:rFonts w:ascii="Times New Roman" w:eastAsia="Calibri" w:hAnsi="Times New Roman" w:cs="Times New Roman"/>
              </w:rPr>
              <w:t xml:space="preserve"> стипендий, мер социальной поддержки,</w:t>
            </w:r>
          </w:p>
          <w:p w:rsidR="00E863A9" w:rsidRDefault="00E863A9" w:rsidP="00E86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+ </w:t>
            </w:r>
            <w:r w:rsidR="002524C3" w:rsidRPr="002524C3">
              <w:rPr>
                <w:rFonts w:ascii="Times New Roman" w:eastAsia="Calibri" w:hAnsi="Times New Roman" w:cs="Times New Roman"/>
              </w:rPr>
              <w:t xml:space="preserve">о наличии общежития, интерната, в том числе приспособленных для использования инвалидами и лицами с ограниченными возможностями здоровья, количестве жилых помещений в общежитии, интернате </w:t>
            </w:r>
            <w:proofErr w:type="gramStart"/>
            <w:r w:rsidR="002524C3" w:rsidRPr="002524C3">
              <w:rPr>
                <w:rFonts w:ascii="Times New Roman" w:eastAsia="Calibri" w:hAnsi="Times New Roman" w:cs="Times New Roman"/>
              </w:rPr>
              <w:t>для</w:t>
            </w:r>
            <w:proofErr w:type="gramEnd"/>
            <w:r w:rsidR="002524C3" w:rsidRPr="002524C3">
              <w:rPr>
                <w:rFonts w:ascii="Times New Roman" w:eastAsia="Calibri" w:hAnsi="Times New Roman" w:cs="Times New Roman"/>
              </w:rPr>
              <w:t xml:space="preserve"> иногородних обучающихся, </w:t>
            </w:r>
          </w:p>
          <w:p w:rsidR="00E863A9" w:rsidRDefault="00E863A9" w:rsidP="00E86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+ о </w:t>
            </w:r>
            <w:r w:rsidR="002524C3" w:rsidRPr="002524C3">
              <w:rPr>
                <w:rFonts w:ascii="Times New Roman" w:eastAsia="Calibri" w:hAnsi="Times New Roman" w:cs="Times New Roman"/>
              </w:rPr>
              <w:t xml:space="preserve">формировании платы за проживание в общежитии, </w:t>
            </w:r>
          </w:p>
          <w:p w:rsidR="002524C3" w:rsidRPr="002524C3" w:rsidRDefault="00E863A9" w:rsidP="00E86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+ </w:t>
            </w:r>
            <w:r w:rsidR="002524C3" w:rsidRPr="002524C3">
              <w:rPr>
                <w:rFonts w:ascii="Times New Roman" w:eastAsia="Calibri" w:hAnsi="Times New Roman" w:cs="Times New Roman"/>
              </w:rPr>
              <w:t>о трудоустройстве выпускников.</w:t>
            </w:r>
          </w:p>
        </w:tc>
        <w:tc>
          <w:tcPr>
            <w:tcW w:w="1139" w:type="pct"/>
            <w:shd w:val="clear" w:color="auto" w:fill="DEEAF6"/>
          </w:tcPr>
          <w:p w:rsidR="002524C3" w:rsidRDefault="00373967" w:rsidP="002524C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hyperlink r:id="rId20" w:history="1">
              <w:r w:rsidR="00E863A9" w:rsidRPr="008D6278">
                <w:rPr>
                  <w:rStyle w:val="aa"/>
                  <w:rFonts w:ascii="Times New Roman" w:eastAsia="Calibri" w:hAnsi="Times New Roman" w:cs="Times New Roman"/>
                </w:rPr>
                <w:t>http://school44.tomsk.ru/stipendii-i-inyie-vidyi-materialnoy-podderzhki/</w:t>
              </w:r>
            </w:hyperlink>
          </w:p>
          <w:p w:rsidR="00E863A9" w:rsidRPr="002524C3" w:rsidRDefault="00E863A9" w:rsidP="002524C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2524C3" w:rsidRPr="002524C3" w:rsidTr="00F059F5">
        <w:tc>
          <w:tcPr>
            <w:tcW w:w="3861" w:type="pct"/>
            <w:shd w:val="clear" w:color="auto" w:fill="DEEAF6"/>
          </w:tcPr>
          <w:p w:rsidR="002524C3" w:rsidRPr="002524C3" w:rsidRDefault="002524C3" w:rsidP="002524C3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2524C3">
              <w:rPr>
                <w:rFonts w:ascii="Times New Roman" w:eastAsia="Calibri" w:hAnsi="Times New Roman" w:cs="Times New Roman"/>
                <w:b/>
                <w:u w:val="single"/>
              </w:rPr>
              <w:t>Подраздел "Платные образовательные услуги"</w:t>
            </w:r>
          </w:p>
          <w:p w:rsidR="002524C3" w:rsidRPr="002524C3" w:rsidRDefault="002524C3" w:rsidP="002524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  <w:p w:rsidR="002524C3" w:rsidRPr="002524C3" w:rsidRDefault="002524C3" w:rsidP="002524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524C3">
              <w:rPr>
                <w:rFonts w:ascii="Times New Roman" w:eastAsia="Calibri" w:hAnsi="Times New Roman" w:cs="Times New Roman"/>
              </w:rPr>
              <w:t>Подраздел должен содержать информацию</w:t>
            </w:r>
            <w:r w:rsidR="00E863A9">
              <w:rPr>
                <w:rFonts w:ascii="Times New Roman" w:eastAsia="Calibri" w:hAnsi="Times New Roman" w:cs="Times New Roman"/>
              </w:rPr>
              <w:t xml:space="preserve"> +</w:t>
            </w:r>
            <w:r w:rsidRPr="002524C3">
              <w:rPr>
                <w:rFonts w:ascii="Times New Roman" w:eastAsia="Calibri" w:hAnsi="Times New Roman" w:cs="Times New Roman"/>
              </w:rPr>
              <w:t xml:space="preserve"> о порядке оказания платных образовательных услуг.</w:t>
            </w:r>
          </w:p>
        </w:tc>
        <w:tc>
          <w:tcPr>
            <w:tcW w:w="1139" w:type="pct"/>
            <w:shd w:val="clear" w:color="auto" w:fill="DEEAF6"/>
          </w:tcPr>
          <w:p w:rsidR="002524C3" w:rsidRDefault="00373967" w:rsidP="002524C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hyperlink r:id="rId21" w:history="1">
              <w:r w:rsidR="00E863A9" w:rsidRPr="008D6278">
                <w:rPr>
                  <w:rStyle w:val="aa"/>
                  <w:rFonts w:ascii="Times New Roman" w:eastAsia="Calibri" w:hAnsi="Times New Roman" w:cs="Times New Roman"/>
                </w:rPr>
                <w:t>http://school44.tomsk.ru/platnyie-obrazovatelnyie-uslugi/</w:t>
              </w:r>
            </w:hyperlink>
          </w:p>
          <w:p w:rsidR="00E863A9" w:rsidRPr="002524C3" w:rsidRDefault="00E863A9" w:rsidP="002524C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2524C3" w:rsidRPr="002524C3" w:rsidTr="00F059F5">
        <w:tc>
          <w:tcPr>
            <w:tcW w:w="3861" w:type="pct"/>
            <w:shd w:val="clear" w:color="auto" w:fill="DEEAF6"/>
          </w:tcPr>
          <w:p w:rsidR="002524C3" w:rsidRPr="002524C3" w:rsidRDefault="002524C3" w:rsidP="002524C3">
            <w:pPr>
              <w:numPr>
                <w:ilvl w:val="1"/>
                <w:numId w:val="1"/>
              </w:numPr>
              <w:tabs>
                <w:tab w:val="left" w:pos="4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2524C3">
              <w:rPr>
                <w:rFonts w:ascii="Times New Roman" w:eastAsia="Calibri" w:hAnsi="Times New Roman" w:cs="Times New Roman"/>
                <w:b/>
                <w:u w:val="single"/>
              </w:rPr>
              <w:t>Подраздел "Финансово-хозяйственная деятельность"</w:t>
            </w:r>
          </w:p>
          <w:p w:rsidR="002524C3" w:rsidRPr="002524C3" w:rsidRDefault="002524C3" w:rsidP="002524C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u w:val="single"/>
              </w:rPr>
            </w:pPr>
          </w:p>
          <w:p w:rsidR="00E863A9" w:rsidRDefault="002524C3" w:rsidP="002524C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524C3">
              <w:rPr>
                <w:rFonts w:ascii="Times New Roman" w:eastAsia="Calibri" w:hAnsi="Times New Roman" w:cs="Times New Roman"/>
              </w:rPr>
              <w:t xml:space="preserve">Главная страница подраздела должна содержать информацию </w:t>
            </w:r>
          </w:p>
          <w:p w:rsidR="002524C3" w:rsidRPr="002524C3" w:rsidRDefault="00E863A9" w:rsidP="002524C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+ </w:t>
            </w:r>
            <w:r w:rsidR="002524C3" w:rsidRPr="002524C3">
              <w:rPr>
                <w:rFonts w:ascii="Times New Roman" w:eastAsia="Calibri" w:hAnsi="Times New Roman" w:cs="Times New Roman"/>
              </w:rPr>
              <w:t>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лиц, о поступлении финансовых и материальных средств и об их расходовании по итогам финансового года.</w:t>
            </w:r>
          </w:p>
          <w:p w:rsidR="002524C3" w:rsidRPr="002524C3" w:rsidRDefault="002524C3" w:rsidP="002524C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1139" w:type="pct"/>
            <w:shd w:val="clear" w:color="auto" w:fill="DEEAF6"/>
          </w:tcPr>
          <w:p w:rsidR="002524C3" w:rsidRDefault="00373967" w:rsidP="002524C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hyperlink r:id="rId22" w:history="1">
              <w:r w:rsidR="00E863A9" w:rsidRPr="008D6278">
                <w:rPr>
                  <w:rStyle w:val="aa"/>
                  <w:rFonts w:ascii="Times New Roman" w:eastAsia="Calibri" w:hAnsi="Times New Roman" w:cs="Times New Roman"/>
                </w:rPr>
                <w:t>http://school44.tomsk.ru/finansovo-hozyaystvennaya-deyatelnost/</w:t>
              </w:r>
            </w:hyperlink>
          </w:p>
          <w:p w:rsidR="00E863A9" w:rsidRPr="002524C3" w:rsidRDefault="00E863A9" w:rsidP="002524C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2524C3" w:rsidRPr="002524C3" w:rsidTr="00F059F5">
        <w:tc>
          <w:tcPr>
            <w:tcW w:w="3861" w:type="pct"/>
            <w:shd w:val="clear" w:color="auto" w:fill="DEEAF6"/>
          </w:tcPr>
          <w:p w:rsidR="002524C3" w:rsidRPr="002524C3" w:rsidRDefault="002524C3" w:rsidP="002524C3">
            <w:pPr>
              <w:numPr>
                <w:ilvl w:val="1"/>
                <w:numId w:val="1"/>
              </w:num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ind w:left="34" w:firstLine="0"/>
              <w:contextualSpacing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2524C3">
              <w:rPr>
                <w:rFonts w:ascii="Times New Roman" w:eastAsia="Calibri" w:hAnsi="Times New Roman" w:cs="Times New Roman"/>
                <w:b/>
                <w:u w:val="single"/>
              </w:rPr>
              <w:t>Подраздел "Вакантные места для приема (перевода)"</w:t>
            </w:r>
          </w:p>
          <w:p w:rsidR="002524C3" w:rsidRPr="002524C3" w:rsidRDefault="002524C3" w:rsidP="002524C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u w:val="single"/>
              </w:rPr>
            </w:pPr>
          </w:p>
          <w:p w:rsidR="002524C3" w:rsidRPr="002524C3" w:rsidRDefault="002524C3" w:rsidP="00E86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proofErr w:type="gramStart"/>
            <w:r w:rsidRPr="002524C3">
              <w:rPr>
                <w:rFonts w:ascii="Times New Roman" w:eastAsia="Calibri" w:hAnsi="Times New Roman" w:cs="Times New Roman"/>
              </w:rPr>
              <w:t>Главная страница подраздела должна содержать информацию</w:t>
            </w:r>
            <w:r w:rsidR="00E863A9">
              <w:rPr>
                <w:rFonts w:ascii="Times New Roman" w:eastAsia="Calibri" w:hAnsi="Times New Roman" w:cs="Times New Roman"/>
              </w:rPr>
              <w:t xml:space="preserve"> +</w:t>
            </w:r>
            <w:r w:rsidRPr="002524C3">
              <w:rPr>
                <w:rFonts w:ascii="Times New Roman" w:eastAsia="Calibri" w:hAnsi="Times New Roman" w:cs="Times New Roman"/>
              </w:rPr>
              <w:t xml:space="preserve"> о количестве вакантных мест для приема (перевода) по каждой образовательной программе, профессии, специальности, направлению подготовки (на места, финансируемые за счет бюджетных ассигнований федерального бюджета, бюджетов субъектов Российской Федерации, местных бюджетов, </w:t>
            </w:r>
            <w:r w:rsidR="008E49F7">
              <w:rPr>
                <w:rFonts w:ascii="Times New Roman" w:eastAsia="Calibri" w:hAnsi="Times New Roman" w:cs="Times New Roman"/>
              </w:rPr>
              <w:t xml:space="preserve">+ </w:t>
            </w:r>
            <w:r w:rsidRPr="002524C3">
              <w:rPr>
                <w:rFonts w:ascii="Times New Roman" w:eastAsia="Calibri" w:hAnsi="Times New Roman" w:cs="Times New Roman"/>
              </w:rPr>
              <w:t>по договорам об образовании за счет средств физических и (или) юридических лиц).</w:t>
            </w:r>
            <w:proofErr w:type="gramEnd"/>
          </w:p>
        </w:tc>
        <w:tc>
          <w:tcPr>
            <w:tcW w:w="1139" w:type="pct"/>
            <w:shd w:val="clear" w:color="auto" w:fill="DEEAF6"/>
          </w:tcPr>
          <w:p w:rsidR="002524C3" w:rsidRDefault="00373967" w:rsidP="002524C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hyperlink r:id="rId23" w:history="1">
              <w:r w:rsidR="00E863A9" w:rsidRPr="008D6278">
                <w:rPr>
                  <w:rStyle w:val="aa"/>
                  <w:rFonts w:ascii="Times New Roman" w:eastAsia="Calibri" w:hAnsi="Times New Roman" w:cs="Times New Roman"/>
                </w:rPr>
                <w:t>http://school44.tomsk.ru/vakntnyie-mesta-dlya-priema-perevoda/</w:t>
              </w:r>
            </w:hyperlink>
          </w:p>
          <w:p w:rsidR="00E863A9" w:rsidRPr="002524C3" w:rsidRDefault="00E863A9" w:rsidP="002524C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2524C3" w:rsidRPr="002524C3" w:rsidTr="00F059F5">
        <w:tc>
          <w:tcPr>
            <w:tcW w:w="3861" w:type="pct"/>
            <w:shd w:val="clear" w:color="auto" w:fill="DEEAF6"/>
          </w:tcPr>
          <w:p w:rsidR="002524C3" w:rsidRPr="002524C3" w:rsidRDefault="002524C3" w:rsidP="002524C3">
            <w:pPr>
              <w:numPr>
                <w:ilvl w:val="1"/>
                <w:numId w:val="2"/>
              </w:num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2524C3">
              <w:rPr>
                <w:rFonts w:ascii="Times New Roman" w:eastAsia="Calibri" w:hAnsi="Times New Roman" w:cs="Times New Roman"/>
                <w:b/>
                <w:u w:val="single"/>
              </w:rPr>
              <w:t>Подраздел "Противодействие коррупции"</w:t>
            </w:r>
          </w:p>
          <w:p w:rsidR="002524C3" w:rsidRPr="002524C3" w:rsidRDefault="008E49F7" w:rsidP="002524C3">
            <w:p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+ </w:t>
            </w:r>
            <w:r w:rsidR="002524C3" w:rsidRPr="002524C3">
              <w:rPr>
                <w:rFonts w:ascii="Times New Roman" w:eastAsia="Calibri" w:hAnsi="Times New Roman" w:cs="Times New Roman"/>
              </w:rPr>
              <w:t>Организация функционирования «телефонов доверия», «горячих линий» с целью получения сигналов о коррупции</w:t>
            </w:r>
          </w:p>
        </w:tc>
        <w:tc>
          <w:tcPr>
            <w:tcW w:w="1139" w:type="pct"/>
            <w:shd w:val="clear" w:color="auto" w:fill="DEEAF6"/>
          </w:tcPr>
          <w:p w:rsidR="00E863A9" w:rsidRPr="002524C3" w:rsidRDefault="00373967" w:rsidP="00E863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hyperlink r:id="rId24" w:history="1">
              <w:r w:rsidR="00E863A9" w:rsidRPr="008D6278">
                <w:rPr>
                  <w:rStyle w:val="aa"/>
                  <w:rFonts w:ascii="Times New Roman" w:eastAsia="Calibri" w:hAnsi="Times New Roman" w:cs="Times New Roman"/>
                </w:rPr>
                <w:t>http://school44.tomsk.ru/dokumentyi/protivodeystvie-korruptsii/</w:t>
              </w:r>
            </w:hyperlink>
          </w:p>
        </w:tc>
      </w:tr>
    </w:tbl>
    <w:p w:rsidR="002524C3" w:rsidRPr="002524C3" w:rsidRDefault="002524C3" w:rsidP="002524C3">
      <w:pPr>
        <w:ind w:left="-284"/>
        <w:contextualSpacing/>
        <w:rPr>
          <w:rFonts w:ascii="Times New Roman" w:eastAsia="Calibri" w:hAnsi="Times New Roman" w:cs="Times New Roman"/>
        </w:rPr>
      </w:pPr>
    </w:p>
    <w:p w:rsidR="00B64040" w:rsidRDefault="00B64040" w:rsidP="00B64040">
      <w:pPr>
        <w:pStyle w:val="a5"/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Эксперт: </w:t>
      </w:r>
      <w:r w:rsidR="003617C1">
        <w:rPr>
          <w:rFonts w:ascii="Times New Roman" w:hAnsi="Times New Roman"/>
        </w:rPr>
        <w:t xml:space="preserve">Елисеева А.А., специалист по </w:t>
      </w:r>
      <w:proofErr w:type="spellStart"/>
      <w:r w:rsidR="00F068E6">
        <w:rPr>
          <w:rFonts w:ascii="Times New Roman" w:hAnsi="Times New Roman"/>
        </w:rPr>
        <w:t>обсуживанию</w:t>
      </w:r>
      <w:proofErr w:type="spellEnd"/>
      <w:r w:rsidR="00F068E6">
        <w:rPr>
          <w:rFonts w:ascii="Times New Roman" w:hAnsi="Times New Roman"/>
        </w:rPr>
        <w:t xml:space="preserve"> ЭВМ и ТСО</w:t>
      </w:r>
      <w:r>
        <w:rPr>
          <w:rFonts w:ascii="Times New Roman" w:hAnsi="Times New Roman"/>
        </w:rPr>
        <w:t xml:space="preserve"> </w:t>
      </w:r>
    </w:p>
    <w:p w:rsidR="00B64040" w:rsidRDefault="00B64040" w:rsidP="00B64040">
      <w:pPr>
        <w:pStyle w:val="a5"/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>Дата:</w:t>
      </w:r>
      <w:r w:rsidR="00F068E6">
        <w:rPr>
          <w:rFonts w:ascii="Times New Roman" w:hAnsi="Times New Roman"/>
        </w:rPr>
        <w:t xml:space="preserve"> 07.05.2018г.</w:t>
      </w:r>
    </w:p>
    <w:p w:rsidR="00B64040" w:rsidRDefault="00B64040" w:rsidP="00B64040">
      <w:pPr>
        <w:pStyle w:val="a5"/>
        <w:ind w:left="-284"/>
        <w:rPr>
          <w:rFonts w:ascii="Times New Roman" w:hAnsi="Times New Roman"/>
        </w:rPr>
      </w:pPr>
    </w:p>
    <w:p w:rsidR="00B64040" w:rsidRPr="00C01FC6" w:rsidRDefault="00B64040" w:rsidP="00B64040">
      <w:pPr>
        <w:pStyle w:val="a5"/>
        <w:ind w:left="-284"/>
        <w:rPr>
          <w:rFonts w:ascii="Times New Roman" w:hAnsi="Times New Roman"/>
        </w:rPr>
      </w:pPr>
    </w:p>
    <w:p w:rsidR="00B64040" w:rsidRPr="00FE535B" w:rsidRDefault="00B64040" w:rsidP="00FE535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25AEB" w:rsidRDefault="00B25AEB" w:rsidP="004D75DE">
      <w:pPr>
        <w:pStyle w:val="a5"/>
        <w:ind w:left="284"/>
        <w:jc w:val="right"/>
        <w:rPr>
          <w:rFonts w:ascii="Times New Roman" w:hAnsi="Times New Roman"/>
        </w:rPr>
      </w:pPr>
    </w:p>
    <w:p w:rsidR="00B25AEB" w:rsidRDefault="00B25AEB" w:rsidP="004D75DE">
      <w:pPr>
        <w:pStyle w:val="a5"/>
        <w:ind w:left="284"/>
        <w:jc w:val="right"/>
        <w:rPr>
          <w:rFonts w:ascii="Times New Roman" w:hAnsi="Times New Roman"/>
        </w:rPr>
      </w:pPr>
    </w:p>
    <w:p w:rsidR="00B25AEB" w:rsidRDefault="00B25AEB" w:rsidP="004D75DE">
      <w:pPr>
        <w:pStyle w:val="a5"/>
        <w:ind w:left="284"/>
        <w:jc w:val="right"/>
        <w:rPr>
          <w:rFonts w:ascii="Times New Roman" w:hAnsi="Times New Roman"/>
        </w:rPr>
      </w:pPr>
    </w:p>
    <w:p w:rsidR="00B25AEB" w:rsidRDefault="00B25AEB" w:rsidP="004D75DE">
      <w:pPr>
        <w:pStyle w:val="a5"/>
        <w:ind w:left="284"/>
        <w:jc w:val="right"/>
        <w:rPr>
          <w:rFonts w:ascii="Times New Roman" w:hAnsi="Times New Roman"/>
        </w:rPr>
      </w:pPr>
    </w:p>
    <w:p w:rsidR="00B25AEB" w:rsidRDefault="00B25AEB" w:rsidP="004D75DE">
      <w:pPr>
        <w:pStyle w:val="a5"/>
        <w:ind w:left="284"/>
        <w:jc w:val="right"/>
        <w:rPr>
          <w:rFonts w:ascii="Times New Roman" w:hAnsi="Times New Roman"/>
        </w:rPr>
      </w:pPr>
    </w:p>
    <w:p w:rsidR="00B25AEB" w:rsidRDefault="00B25AEB" w:rsidP="004D75DE">
      <w:pPr>
        <w:pStyle w:val="a5"/>
        <w:ind w:left="284"/>
        <w:jc w:val="right"/>
        <w:rPr>
          <w:rFonts w:ascii="Times New Roman" w:hAnsi="Times New Roman"/>
        </w:rPr>
      </w:pPr>
    </w:p>
    <w:p w:rsidR="00B25AEB" w:rsidRDefault="00B25AEB" w:rsidP="004D75DE">
      <w:pPr>
        <w:pStyle w:val="a5"/>
        <w:ind w:left="284"/>
        <w:jc w:val="right"/>
        <w:rPr>
          <w:rFonts w:ascii="Times New Roman" w:hAnsi="Times New Roman"/>
        </w:rPr>
      </w:pPr>
    </w:p>
    <w:p w:rsidR="00B25AEB" w:rsidRDefault="00B25AEB" w:rsidP="004D75DE">
      <w:pPr>
        <w:pStyle w:val="a5"/>
        <w:ind w:left="284"/>
        <w:jc w:val="right"/>
        <w:rPr>
          <w:rFonts w:ascii="Times New Roman" w:hAnsi="Times New Roman"/>
        </w:rPr>
      </w:pPr>
    </w:p>
    <w:p w:rsidR="009C289A" w:rsidRDefault="009C289A" w:rsidP="004D75DE"/>
    <w:sectPr w:rsidR="009C289A" w:rsidSect="00BB25F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926" w:rsidRDefault="008C2926" w:rsidP="007C0012">
      <w:pPr>
        <w:spacing w:after="0" w:line="240" w:lineRule="auto"/>
      </w:pPr>
      <w:r>
        <w:separator/>
      </w:r>
    </w:p>
  </w:endnote>
  <w:endnote w:type="continuationSeparator" w:id="0">
    <w:p w:rsidR="008C2926" w:rsidRDefault="008C2926" w:rsidP="007C0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926" w:rsidRDefault="008C2926" w:rsidP="007C0012">
      <w:pPr>
        <w:spacing w:after="0" w:line="240" w:lineRule="auto"/>
      </w:pPr>
      <w:r>
        <w:separator/>
      </w:r>
    </w:p>
  </w:footnote>
  <w:footnote w:type="continuationSeparator" w:id="0">
    <w:p w:rsidR="008C2926" w:rsidRDefault="008C2926" w:rsidP="007C0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F22A6"/>
    <w:multiLevelType w:val="multilevel"/>
    <w:tmpl w:val="DFF41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0F9070F"/>
    <w:multiLevelType w:val="multilevel"/>
    <w:tmpl w:val="DFF41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626531F"/>
    <w:multiLevelType w:val="hybridMultilevel"/>
    <w:tmpl w:val="C4348866"/>
    <w:lvl w:ilvl="0" w:tplc="C3ECDE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37E"/>
    <w:rsid w:val="000112B5"/>
    <w:rsid w:val="00017596"/>
    <w:rsid w:val="00047C2A"/>
    <w:rsid w:val="00061BA9"/>
    <w:rsid w:val="000B270D"/>
    <w:rsid w:val="000B467B"/>
    <w:rsid w:val="000D4510"/>
    <w:rsid w:val="000E3E0E"/>
    <w:rsid w:val="00117417"/>
    <w:rsid w:val="00132A3A"/>
    <w:rsid w:val="00134575"/>
    <w:rsid w:val="00156FE7"/>
    <w:rsid w:val="001B2932"/>
    <w:rsid w:val="001B2C58"/>
    <w:rsid w:val="001F4370"/>
    <w:rsid w:val="00203CF5"/>
    <w:rsid w:val="0022086F"/>
    <w:rsid w:val="002476CD"/>
    <w:rsid w:val="002524C3"/>
    <w:rsid w:val="002F1A79"/>
    <w:rsid w:val="003067EA"/>
    <w:rsid w:val="003617C1"/>
    <w:rsid w:val="00373760"/>
    <w:rsid w:val="00373967"/>
    <w:rsid w:val="00386653"/>
    <w:rsid w:val="00411B9C"/>
    <w:rsid w:val="004135DA"/>
    <w:rsid w:val="00414719"/>
    <w:rsid w:val="004A4A43"/>
    <w:rsid w:val="004D75DE"/>
    <w:rsid w:val="00526BA7"/>
    <w:rsid w:val="00543CAF"/>
    <w:rsid w:val="0061120B"/>
    <w:rsid w:val="00630CC2"/>
    <w:rsid w:val="006C0C56"/>
    <w:rsid w:val="007300D4"/>
    <w:rsid w:val="0075542B"/>
    <w:rsid w:val="00777639"/>
    <w:rsid w:val="00792993"/>
    <w:rsid w:val="007C0012"/>
    <w:rsid w:val="007C07B6"/>
    <w:rsid w:val="007D531A"/>
    <w:rsid w:val="007E6D24"/>
    <w:rsid w:val="007F1D41"/>
    <w:rsid w:val="00886BD0"/>
    <w:rsid w:val="00890F3A"/>
    <w:rsid w:val="008A3E1B"/>
    <w:rsid w:val="008C2926"/>
    <w:rsid w:val="008E49F7"/>
    <w:rsid w:val="009678DA"/>
    <w:rsid w:val="009743B2"/>
    <w:rsid w:val="009C23FB"/>
    <w:rsid w:val="009C289A"/>
    <w:rsid w:val="00A40A51"/>
    <w:rsid w:val="00A76259"/>
    <w:rsid w:val="00AC0D98"/>
    <w:rsid w:val="00B21250"/>
    <w:rsid w:val="00B25AEB"/>
    <w:rsid w:val="00B35CB5"/>
    <w:rsid w:val="00B64040"/>
    <w:rsid w:val="00B75542"/>
    <w:rsid w:val="00B946D7"/>
    <w:rsid w:val="00BB25F0"/>
    <w:rsid w:val="00BC38B4"/>
    <w:rsid w:val="00C16A1B"/>
    <w:rsid w:val="00C57897"/>
    <w:rsid w:val="00C7306D"/>
    <w:rsid w:val="00CA6E2A"/>
    <w:rsid w:val="00CB15C4"/>
    <w:rsid w:val="00CC3A67"/>
    <w:rsid w:val="00CE486B"/>
    <w:rsid w:val="00CE63CC"/>
    <w:rsid w:val="00CF4863"/>
    <w:rsid w:val="00D4137E"/>
    <w:rsid w:val="00D71A54"/>
    <w:rsid w:val="00D92769"/>
    <w:rsid w:val="00DA3F0F"/>
    <w:rsid w:val="00DB6520"/>
    <w:rsid w:val="00DB7270"/>
    <w:rsid w:val="00DE2F36"/>
    <w:rsid w:val="00DF7824"/>
    <w:rsid w:val="00E357E9"/>
    <w:rsid w:val="00E77A96"/>
    <w:rsid w:val="00E863A9"/>
    <w:rsid w:val="00EE1613"/>
    <w:rsid w:val="00F0047A"/>
    <w:rsid w:val="00F034F8"/>
    <w:rsid w:val="00F059F5"/>
    <w:rsid w:val="00F068E6"/>
    <w:rsid w:val="00F1718D"/>
    <w:rsid w:val="00F67D71"/>
    <w:rsid w:val="00F80FC9"/>
    <w:rsid w:val="00FB05AC"/>
    <w:rsid w:val="00FC015B"/>
    <w:rsid w:val="00FD49F4"/>
    <w:rsid w:val="00FE535B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38B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6404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6404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7C0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0012"/>
  </w:style>
  <w:style w:type="paragraph" w:styleId="a8">
    <w:name w:val="footer"/>
    <w:basedOn w:val="a"/>
    <w:link w:val="a9"/>
    <w:uiPriority w:val="99"/>
    <w:unhideWhenUsed/>
    <w:rsid w:val="007C0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0012"/>
  </w:style>
  <w:style w:type="character" w:styleId="aa">
    <w:name w:val="Hyperlink"/>
    <w:basedOn w:val="a0"/>
    <w:uiPriority w:val="99"/>
    <w:unhideWhenUsed/>
    <w:rsid w:val="00BB25F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38B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6404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6404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7C0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0012"/>
  </w:style>
  <w:style w:type="paragraph" w:styleId="a8">
    <w:name w:val="footer"/>
    <w:basedOn w:val="a"/>
    <w:link w:val="a9"/>
    <w:uiPriority w:val="99"/>
    <w:unhideWhenUsed/>
    <w:rsid w:val="007C0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0012"/>
  </w:style>
  <w:style w:type="character" w:styleId="aa">
    <w:name w:val="Hyperlink"/>
    <w:basedOn w:val="a0"/>
    <w:uiPriority w:val="99"/>
    <w:unhideWhenUsed/>
    <w:rsid w:val="00BB25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790C046BA0FFE6668E7C88CE54B73D11D637E26D4AB8666AE4B5B59A9D7Z9D" TargetMode="External"/><Relationship Id="rId18" Type="http://schemas.openxmlformats.org/officeDocument/2006/relationships/hyperlink" Target="http://school44.tomsk.ru/rukovodstvo-i-ped-sostav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school44.tomsk.ru/platnyie-obrazovatelnyie-uslugi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790C046BA0FFE6668E7C88CE54B73D11D637E26D4AB8666AE4B5B59A9792830713D0FF34FCACA63D1Z8D" TargetMode="External"/><Relationship Id="rId17" Type="http://schemas.openxmlformats.org/officeDocument/2006/relationships/hyperlink" Target="http://school44.tomsk.ru/obrazovatelnyie-standartyi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790C046BA0FFE6668E7C88CE54B73D11D61792CDCAB8666AE4B5B59A9D7Z9D" TargetMode="External"/><Relationship Id="rId20" Type="http://schemas.openxmlformats.org/officeDocument/2006/relationships/hyperlink" Target="http://school44.tomsk.ru/stipendii-i-inyie-vidyi-materialnoy-podderzhki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790C046BA0FFE6668E7C88CE54B73D11D607929DBA78666AE4B5B59A9792830713D0FF34FCACE65D1ZED" TargetMode="External"/><Relationship Id="rId24" Type="http://schemas.openxmlformats.org/officeDocument/2006/relationships/hyperlink" Target="http://school44.tomsk.ru/dokumentyi/protivodeystvie-korruptsi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44.tomsk.ru/obrazovanie-2/" TargetMode="External"/><Relationship Id="rId23" Type="http://schemas.openxmlformats.org/officeDocument/2006/relationships/hyperlink" Target="http://school44.tomsk.ru/vakntnyie-mesta-dlya-priema-perevoda/" TargetMode="External"/><Relationship Id="rId10" Type="http://schemas.openxmlformats.org/officeDocument/2006/relationships/hyperlink" Target="http://school44.tomsk.ru/struktura-i-organyi-upravleniya-ou/" TargetMode="External"/><Relationship Id="rId19" Type="http://schemas.openxmlformats.org/officeDocument/2006/relationships/hyperlink" Target="http://school44.tomsk.ru/materialno-tehnicheskoe-obespechenie-i-osashhennost-obrazovatelnogo-protsess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44.tomsk.ru/1-osnovnyie-svedeniya/" TargetMode="External"/><Relationship Id="rId14" Type="http://schemas.openxmlformats.org/officeDocument/2006/relationships/hyperlink" Target="http://school44.tomsk.ru/dokumentyi-2/" TargetMode="External"/><Relationship Id="rId22" Type="http://schemas.openxmlformats.org/officeDocument/2006/relationships/hyperlink" Target="http://school44.tomsk.ru/finansovo-hozyaystvennaya-deyatelno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7</Pages>
  <Words>2760</Words>
  <Characters>15732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jurist2</dc:creator>
  <cp:keywords/>
  <dc:description/>
  <cp:lastModifiedBy>анна</cp:lastModifiedBy>
  <cp:revision>64</cp:revision>
  <cp:lastPrinted>2018-04-26T04:44:00Z</cp:lastPrinted>
  <dcterms:created xsi:type="dcterms:W3CDTF">2017-10-11T05:17:00Z</dcterms:created>
  <dcterms:modified xsi:type="dcterms:W3CDTF">2018-05-11T10:24:00Z</dcterms:modified>
</cp:coreProperties>
</file>